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49AEE" w14:textId="77777777" w:rsidR="00B733E5" w:rsidRPr="00731626" w:rsidRDefault="00EC3A3E" w:rsidP="00731626">
      <w:pPr>
        <w:pStyle w:val="Heading2"/>
        <w:ind w:firstLine="720"/>
        <w:rPr>
          <w:rFonts w:ascii="Bookman Old Style" w:hAnsi="Bookman Old Style" w:cs="Arial"/>
          <w:b w:val="0"/>
          <w:color w:val="auto"/>
          <w:sz w:val="24"/>
          <w:szCs w:val="24"/>
          <w:lang w:val="es-ES"/>
        </w:rPr>
      </w:pPr>
      <w:r w:rsidRPr="00731626">
        <w:rPr>
          <w:rFonts w:ascii="Bookman Old Style" w:hAnsi="Bookman Old Style" w:cs="Arial"/>
          <w:b w:val="0"/>
          <w:color w:val="auto"/>
          <w:sz w:val="24"/>
          <w:szCs w:val="24"/>
          <w:lang w:val="es-ES"/>
        </w:rPr>
        <w:t>ASOCIACION INTERNACIONAL DE ESCUELAS DE TRABAJO SOCIAL</w:t>
      </w:r>
    </w:p>
    <w:p w14:paraId="2E2883B7" w14:textId="77777777" w:rsidR="00A5331C" w:rsidRPr="00731626" w:rsidRDefault="00EC3A3E" w:rsidP="00731626">
      <w:pPr>
        <w:pStyle w:val="Heading2"/>
        <w:jc w:val="center"/>
        <w:rPr>
          <w:rFonts w:ascii="Bookman Old Style" w:hAnsi="Bookman Old Style" w:cs="Arial"/>
          <w:b w:val="0"/>
          <w:color w:val="auto"/>
          <w:sz w:val="24"/>
          <w:szCs w:val="24"/>
          <w:lang w:val="pt-BR"/>
        </w:rPr>
      </w:pPr>
      <w:r w:rsidRPr="00731626">
        <w:rPr>
          <w:rFonts w:ascii="Bookman Old Style" w:hAnsi="Bookman Old Style"/>
          <w:i/>
          <w:color w:val="auto"/>
          <w:sz w:val="24"/>
          <w:szCs w:val="24"/>
          <w:lang w:val="pt-BR"/>
        </w:rPr>
        <w:t xml:space="preserve">CONVOCATORIA </w:t>
      </w:r>
      <w:r w:rsidR="00B733E5" w:rsidRPr="00731626">
        <w:rPr>
          <w:rFonts w:ascii="Bookman Old Style" w:hAnsi="Bookman Old Style"/>
          <w:i/>
          <w:color w:val="auto"/>
          <w:sz w:val="24"/>
          <w:szCs w:val="24"/>
          <w:lang w:val="pt-BR"/>
        </w:rPr>
        <w:t>DE</w:t>
      </w:r>
      <w:r w:rsidRPr="00731626">
        <w:rPr>
          <w:rFonts w:ascii="Bookman Old Style" w:hAnsi="Bookman Old Style"/>
          <w:i/>
          <w:color w:val="auto"/>
          <w:sz w:val="24"/>
          <w:szCs w:val="24"/>
          <w:lang w:val="pt-BR"/>
        </w:rPr>
        <w:t xml:space="preserve"> </w:t>
      </w:r>
      <w:r w:rsidR="00AA1657" w:rsidRPr="00731626">
        <w:rPr>
          <w:rFonts w:ascii="Bookman Old Style" w:hAnsi="Bookman Old Style"/>
          <w:i/>
          <w:color w:val="auto"/>
          <w:sz w:val="24"/>
          <w:szCs w:val="24"/>
          <w:lang w:val="pt-BR"/>
        </w:rPr>
        <w:t>CANDIDATURAS</w:t>
      </w:r>
      <w:r w:rsidRPr="00731626">
        <w:rPr>
          <w:rFonts w:ascii="Bookman Old Style" w:hAnsi="Bookman Old Style"/>
          <w:i/>
          <w:color w:val="auto"/>
          <w:sz w:val="24"/>
          <w:szCs w:val="24"/>
          <w:lang w:val="pt-BR"/>
        </w:rPr>
        <w:t xml:space="preserve"> PARA</w:t>
      </w:r>
      <w:r w:rsidR="00F4053E" w:rsidRPr="00731626">
        <w:rPr>
          <w:rFonts w:ascii="Bookman Old Style" w:hAnsi="Bookman Old Style"/>
          <w:i/>
          <w:color w:val="auto"/>
          <w:sz w:val="24"/>
          <w:szCs w:val="24"/>
          <w:lang w:val="pt-BR"/>
        </w:rPr>
        <w:t xml:space="preserve"> </w:t>
      </w:r>
      <w:r w:rsidR="001E00AB" w:rsidRPr="00731626">
        <w:rPr>
          <w:rFonts w:ascii="Bookman Old Style" w:hAnsi="Bookman Old Style"/>
          <w:i/>
          <w:color w:val="auto"/>
          <w:sz w:val="24"/>
          <w:szCs w:val="24"/>
          <w:lang w:val="pt-BR"/>
        </w:rPr>
        <w:t>JUNTA DIRECTIVA</w:t>
      </w:r>
    </w:p>
    <w:p w14:paraId="6351D97F" w14:textId="77777777" w:rsidR="00A5331C" w:rsidRPr="00731626" w:rsidRDefault="00A5331C" w:rsidP="00731626">
      <w:pPr>
        <w:spacing w:after="0"/>
        <w:rPr>
          <w:rFonts w:ascii="Book Antiqua" w:hAnsi="Book Antiqua"/>
          <w:lang w:val="pt-BR"/>
        </w:rPr>
      </w:pPr>
    </w:p>
    <w:p w14:paraId="5611CB0E" w14:textId="77777777" w:rsidR="00EC3A3E" w:rsidRPr="00731626" w:rsidRDefault="00EC3A3E" w:rsidP="00731626">
      <w:pPr>
        <w:pStyle w:val="Heading2"/>
        <w:spacing w:before="0"/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</w:pPr>
      <w:r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 xml:space="preserve">La </w:t>
      </w:r>
      <w:r w:rsidR="003D7163"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>AIETS</w:t>
      </w:r>
      <w:r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 xml:space="preserve"> anuncia </w:t>
      </w:r>
      <w:r w:rsidRPr="00731626">
        <w:rPr>
          <w:rFonts w:ascii="Book Antiqua" w:hAnsi="Book Antiqua"/>
          <w:i/>
          <w:color w:val="auto"/>
          <w:sz w:val="22"/>
          <w:szCs w:val="22"/>
          <w:lang w:val="es-ES"/>
        </w:rPr>
        <w:t>cuatro vacantes</w:t>
      </w:r>
      <w:r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 xml:space="preserve"> para</w:t>
      </w:r>
      <w:r w:rsidR="001E00AB"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 xml:space="preserve"> Junta Directiva </w:t>
      </w:r>
      <w:r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 xml:space="preserve">de la </w:t>
      </w:r>
      <w:r w:rsidR="003D7163"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>AIETS</w:t>
      </w:r>
      <w:r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 xml:space="preserve"> a partir de Julio 2020.</w:t>
      </w:r>
    </w:p>
    <w:p w14:paraId="03A7C3D6" w14:textId="77777777" w:rsidR="00A5331C" w:rsidRPr="00731626" w:rsidRDefault="00922369" w:rsidP="00731626">
      <w:pPr>
        <w:pStyle w:val="Heading2"/>
        <w:spacing w:before="0"/>
        <w:rPr>
          <w:rFonts w:ascii="Book Antiqua" w:hAnsi="Book Antiqua"/>
          <w:b w:val="0"/>
          <w:color w:val="auto"/>
          <w:sz w:val="22"/>
          <w:szCs w:val="22"/>
          <w:lang w:val="es-ES"/>
        </w:rPr>
      </w:pPr>
      <w:r w:rsidRPr="00731626">
        <w:rPr>
          <w:rFonts w:ascii="Book Antiqua" w:hAnsi="Book Antiqua"/>
          <w:b w:val="0"/>
          <w:color w:val="auto"/>
          <w:sz w:val="22"/>
          <w:szCs w:val="22"/>
          <w:lang w:val="es-ES"/>
        </w:rPr>
        <w:t>La convocatoria está abierta para</w:t>
      </w:r>
      <w:r w:rsidR="007D12EF" w:rsidRPr="00731626">
        <w:rPr>
          <w:rFonts w:ascii="Book Antiqua" w:hAnsi="Book Antiqua"/>
          <w:b w:val="0"/>
          <w:color w:val="auto"/>
          <w:sz w:val="22"/>
          <w:szCs w:val="22"/>
          <w:lang w:val="es-ES"/>
        </w:rPr>
        <w:t xml:space="preserve"> </w:t>
      </w:r>
      <w:r w:rsidR="00913D46" w:rsidRPr="00731626">
        <w:rPr>
          <w:rFonts w:ascii="Book Antiqua" w:hAnsi="Book Antiqua"/>
          <w:b w:val="0"/>
          <w:color w:val="auto"/>
          <w:sz w:val="22"/>
          <w:szCs w:val="22"/>
          <w:lang w:val="es-ES"/>
        </w:rPr>
        <w:t>un</w:t>
      </w:r>
      <w:r w:rsidR="00B733E5" w:rsidRPr="00731626">
        <w:rPr>
          <w:rFonts w:ascii="Book Antiqua" w:hAnsi="Book Antiqua"/>
          <w:b w:val="0"/>
          <w:color w:val="auto"/>
          <w:sz w:val="22"/>
          <w:szCs w:val="22"/>
          <w:lang w:val="es-ES"/>
        </w:rPr>
        <w:t>a vacante de</w:t>
      </w:r>
      <w:r w:rsidR="007D12EF" w:rsidRPr="00731626">
        <w:rPr>
          <w:rFonts w:ascii="Book Antiqua" w:hAnsi="Book Antiqua"/>
          <w:b w:val="0"/>
          <w:color w:val="auto"/>
          <w:sz w:val="22"/>
          <w:szCs w:val="22"/>
          <w:lang w:val="es-ES"/>
        </w:rPr>
        <w:t xml:space="preserve"> </w:t>
      </w:r>
      <w:r w:rsidR="007D12EF" w:rsidRPr="00731626">
        <w:rPr>
          <w:rFonts w:ascii="Book Antiqua" w:hAnsi="Book Antiqua"/>
          <w:color w:val="auto"/>
          <w:sz w:val="22"/>
          <w:szCs w:val="22"/>
          <w:lang w:val="es-ES"/>
        </w:rPr>
        <w:t xml:space="preserve">Presidente </w:t>
      </w:r>
      <w:r w:rsidR="007D12EF"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>(per</w:t>
      </w:r>
      <w:r w:rsidR="00B82CE3"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>i</w:t>
      </w:r>
      <w:r w:rsidR="007D12EF"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>odo 2020-2024</w:t>
      </w:r>
      <w:r w:rsidR="00DC4CA2"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>),</w:t>
      </w:r>
      <w:r w:rsidR="00DC4CA2" w:rsidRPr="00731626">
        <w:rPr>
          <w:rFonts w:ascii="Book Antiqua" w:hAnsi="Book Antiqua"/>
          <w:b w:val="0"/>
          <w:color w:val="auto"/>
          <w:sz w:val="22"/>
          <w:szCs w:val="22"/>
          <w:lang w:val="es-ES"/>
        </w:rPr>
        <w:t>Secretario</w:t>
      </w:r>
      <w:r w:rsidR="006B6643" w:rsidRPr="00731626">
        <w:rPr>
          <w:rFonts w:ascii="Book Antiqua" w:hAnsi="Book Antiqua"/>
          <w:b w:val="0"/>
          <w:color w:val="auto"/>
          <w:sz w:val="22"/>
          <w:szCs w:val="22"/>
          <w:lang w:val="es-ES"/>
        </w:rPr>
        <w:t>(</w:t>
      </w:r>
      <w:r w:rsidR="007D12EF" w:rsidRPr="00731626">
        <w:rPr>
          <w:rFonts w:ascii="Book Antiqua" w:hAnsi="Book Antiqua"/>
          <w:b w:val="0"/>
          <w:color w:val="auto"/>
          <w:sz w:val="22"/>
          <w:szCs w:val="22"/>
          <w:lang w:val="es-ES"/>
        </w:rPr>
        <w:t>a</w:t>
      </w:r>
      <w:r w:rsidR="006B6643" w:rsidRPr="00731626">
        <w:rPr>
          <w:rFonts w:ascii="Book Antiqua" w:hAnsi="Book Antiqua"/>
          <w:b w:val="0"/>
          <w:color w:val="auto"/>
          <w:sz w:val="22"/>
          <w:szCs w:val="22"/>
          <w:lang w:val="es-ES"/>
        </w:rPr>
        <w:t>)</w:t>
      </w:r>
      <w:r w:rsidR="007D12EF" w:rsidRPr="00731626">
        <w:rPr>
          <w:rFonts w:ascii="Book Antiqua" w:hAnsi="Book Antiqua"/>
          <w:b w:val="0"/>
          <w:color w:val="auto"/>
          <w:sz w:val="22"/>
          <w:szCs w:val="22"/>
          <w:lang w:val="es-ES"/>
        </w:rPr>
        <w:t xml:space="preserve"> (</w:t>
      </w:r>
      <w:r w:rsidR="007D12EF"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>per</w:t>
      </w:r>
      <w:r w:rsidR="00B82CE3"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>i</w:t>
      </w:r>
      <w:r w:rsidR="007D12EF"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>odo 2020-2024</w:t>
      </w:r>
      <w:r w:rsidR="007D12EF" w:rsidRPr="00731626">
        <w:rPr>
          <w:rFonts w:ascii="Book Antiqua" w:hAnsi="Book Antiqua"/>
          <w:b w:val="0"/>
          <w:color w:val="auto"/>
          <w:sz w:val="22"/>
          <w:szCs w:val="22"/>
          <w:lang w:val="es-ES"/>
        </w:rPr>
        <w:t xml:space="preserve">) </w:t>
      </w:r>
      <w:r w:rsidR="00913D46" w:rsidRPr="00731626">
        <w:rPr>
          <w:rFonts w:ascii="Book Antiqua" w:hAnsi="Book Antiqua"/>
          <w:b w:val="0"/>
          <w:color w:val="auto"/>
          <w:sz w:val="22"/>
          <w:szCs w:val="22"/>
          <w:lang w:val="es-ES"/>
        </w:rPr>
        <w:t xml:space="preserve">y dos </w:t>
      </w:r>
      <w:r w:rsidR="00B733E5" w:rsidRPr="00731626">
        <w:rPr>
          <w:rFonts w:ascii="Book Antiqua" w:hAnsi="Book Antiqua"/>
          <w:b w:val="0"/>
          <w:color w:val="auto"/>
          <w:sz w:val="22"/>
          <w:szCs w:val="22"/>
          <w:lang w:val="es-ES"/>
        </w:rPr>
        <w:t>vacantes</w:t>
      </w:r>
      <w:r w:rsidR="00913D46" w:rsidRPr="00731626">
        <w:rPr>
          <w:rFonts w:ascii="Book Antiqua" w:hAnsi="Book Antiqua"/>
          <w:b w:val="0"/>
          <w:color w:val="auto"/>
          <w:sz w:val="22"/>
          <w:szCs w:val="22"/>
          <w:lang w:val="es-ES"/>
        </w:rPr>
        <w:t xml:space="preserve"> de </w:t>
      </w:r>
      <w:r w:rsidR="00913D46" w:rsidRPr="00731626">
        <w:rPr>
          <w:rFonts w:ascii="Book Antiqua" w:hAnsi="Book Antiqua"/>
          <w:color w:val="auto"/>
          <w:sz w:val="22"/>
          <w:szCs w:val="22"/>
          <w:lang w:val="es-ES"/>
        </w:rPr>
        <w:t>Miembro General</w:t>
      </w:r>
      <w:r w:rsidR="00913D46" w:rsidRPr="00731626">
        <w:rPr>
          <w:rFonts w:ascii="Book Antiqua" w:hAnsi="Book Antiqua"/>
          <w:b w:val="0"/>
          <w:color w:val="auto"/>
          <w:sz w:val="22"/>
          <w:szCs w:val="22"/>
          <w:lang w:val="es-ES"/>
        </w:rPr>
        <w:t xml:space="preserve"> de la Junta Directiva (</w:t>
      </w:r>
      <w:r w:rsidR="00913D46"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>per</w:t>
      </w:r>
      <w:r w:rsidR="00B82CE3"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>i</w:t>
      </w:r>
      <w:r w:rsidR="00913D46" w:rsidRPr="00731626">
        <w:rPr>
          <w:rFonts w:ascii="Book Antiqua" w:hAnsi="Book Antiqua"/>
          <w:b w:val="0"/>
          <w:i/>
          <w:color w:val="auto"/>
          <w:sz w:val="22"/>
          <w:szCs w:val="22"/>
          <w:lang w:val="es-ES"/>
        </w:rPr>
        <w:t>odo 2020-2024</w:t>
      </w:r>
      <w:r w:rsidR="00913D46" w:rsidRPr="00731626">
        <w:rPr>
          <w:rFonts w:ascii="Book Antiqua" w:hAnsi="Book Antiqua"/>
          <w:b w:val="0"/>
          <w:color w:val="auto"/>
          <w:sz w:val="22"/>
          <w:szCs w:val="22"/>
          <w:lang w:val="es-ES"/>
        </w:rPr>
        <w:t xml:space="preserve">). </w:t>
      </w:r>
    </w:p>
    <w:p w14:paraId="5610A3DC" w14:textId="77777777" w:rsidR="00913D46" w:rsidRPr="00731626" w:rsidRDefault="00913D46" w:rsidP="00731626">
      <w:pPr>
        <w:rPr>
          <w:rFonts w:ascii="Book Antiqua" w:hAnsi="Book Antiqua" w:cs="Times New Roman"/>
          <w:lang w:val="es-ES"/>
        </w:rPr>
      </w:pPr>
      <w:r w:rsidRPr="00731626">
        <w:rPr>
          <w:rFonts w:ascii="Book Antiqua" w:hAnsi="Book Antiqua" w:cs="Times New Roman"/>
          <w:lang w:val="es-ES"/>
        </w:rPr>
        <w:t>Las elecciones 2020 se</w:t>
      </w:r>
      <w:r w:rsidR="00B733E5" w:rsidRPr="00731626">
        <w:rPr>
          <w:rFonts w:ascii="Book Antiqua" w:hAnsi="Book Antiqua" w:cs="Times New Roman"/>
          <w:lang w:val="es-ES"/>
        </w:rPr>
        <w:t xml:space="preserve"> llevar</w:t>
      </w:r>
      <w:r w:rsidR="00AA1657" w:rsidRPr="00731626">
        <w:rPr>
          <w:rFonts w:ascii="Book Antiqua" w:hAnsi="Book Antiqua" w:cs="Times New Roman"/>
          <w:lang w:val="es-ES"/>
        </w:rPr>
        <w:t>á</w:t>
      </w:r>
      <w:r w:rsidR="00B733E5" w:rsidRPr="00731626">
        <w:rPr>
          <w:rFonts w:ascii="Book Antiqua" w:hAnsi="Book Antiqua" w:cs="Times New Roman"/>
          <w:lang w:val="es-ES"/>
        </w:rPr>
        <w:t>n acabo</w:t>
      </w:r>
      <w:r w:rsidRPr="00731626">
        <w:rPr>
          <w:rFonts w:ascii="Book Antiqua" w:hAnsi="Book Antiqua" w:cs="Times New Roman"/>
          <w:lang w:val="es-ES"/>
        </w:rPr>
        <w:t xml:space="preserve"> entre Abril y Julio 2020, anunciando los resultados en la Asamblea General en </w:t>
      </w:r>
      <w:r w:rsidR="00932077" w:rsidRPr="00731626">
        <w:rPr>
          <w:rFonts w:ascii="Book Antiqua" w:hAnsi="Book Antiqua" w:cs="Times New Roman"/>
          <w:lang w:val="es-ES"/>
        </w:rPr>
        <w:t>Rímini</w:t>
      </w:r>
      <w:r w:rsidRPr="00731626">
        <w:rPr>
          <w:rFonts w:ascii="Book Antiqua" w:hAnsi="Book Antiqua" w:cs="Times New Roman"/>
          <w:lang w:val="es-ES"/>
        </w:rPr>
        <w:t xml:space="preserve">, Italia, Julio 2020 durante la conferencia mundial sobre la </w:t>
      </w:r>
      <w:r w:rsidR="00F4053E" w:rsidRPr="00731626">
        <w:rPr>
          <w:rFonts w:ascii="Book Antiqua" w:hAnsi="Book Antiqua" w:cs="Times New Roman"/>
          <w:lang w:val="es-ES"/>
        </w:rPr>
        <w:t xml:space="preserve">formación </w:t>
      </w:r>
      <w:r w:rsidRPr="00731626">
        <w:rPr>
          <w:rFonts w:ascii="Book Antiqua" w:hAnsi="Book Antiqua" w:cs="Times New Roman"/>
          <w:lang w:val="es-ES"/>
        </w:rPr>
        <w:t xml:space="preserve">de trabajo social y desarrollo social. </w:t>
      </w:r>
    </w:p>
    <w:p w14:paraId="576B14D3" w14:textId="77777777" w:rsidR="00A5331C" w:rsidRPr="00731626" w:rsidRDefault="00A5331C" w:rsidP="00731626">
      <w:pPr>
        <w:pStyle w:val="NormalWeb"/>
        <w:spacing w:before="240" w:beforeAutospacing="0" w:after="0" w:afterAutospacing="0"/>
        <w:rPr>
          <w:rFonts w:ascii="Book Antiqua" w:hAnsi="Book Antiqua"/>
          <w:sz w:val="22"/>
          <w:szCs w:val="22"/>
          <w:u w:val="single"/>
          <w:lang w:val="en-GB"/>
        </w:rPr>
      </w:pPr>
      <w:r w:rsidRPr="00731626">
        <w:rPr>
          <w:rFonts w:ascii="Book Antiqua" w:hAnsi="Book Antiqua"/>
          <w:b/>
          <w:bCs/>
          <w:sz w:val="22"/>
          <w:szCs w:val="22"/>
          <w:u w:val="single"/>
          <w:lang w:val="en-GB"/>
        </w:rPr>
        <w:t>P</w:t>
      </w:r>
      <w:r w:rsidR="00913D46" w:rsidRPr="00731626">
        <w:rPr>
          <w:rFonts w:ascii="Book Antiqua" w:hAnsi="Book Antiqua"/>
          <w:b/>
          <w:bCs/>
          <w:sz w:val="22"/>
          <w:szCs w:val="22"/>
          <w:u w:val="single"/>
          <w:lang w:val="en-GB"/>
        </w:rPr>
        <w:t>erfiles y responsabilidades</w:t>
      </w:r>
    </w:p>
    <w:p w14:paraId="420ABDB1" w14:textId="77777777" w:rsidR="00E53E06" w:rsidRPr="00731626" w:rsidRDefault="001E00AB" w:rsidP="007316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Book Antiqua" w:eastAsia="Times New Roman" w:hAnsi="Book Antiqua" w:cs="Arial"/>
          <w:lang w:val="es-ES"/>
        </w:rPr>
      </w:pPr>
      <w:r w:rsidRPr="00731626">
        <w:rPr>
          <w:rFonts w:ascii="Book Antiqua" w:hAnsi="Book Antiqua" w:cs="Cambria"/>
          <w:b/>
          <w:lang w:val="es-ES"/>
        </w:rPr>
        <w:t xml:space="preserve">El </w:t>
      </w:r>
      <w:r w:rsidR="00E53E06" w:rsidRPr="00731626">
        <w:rPr>
          <w:rFonts w:ascii="Book Antiqua" w:hAnsi="Book Antiqua" w:cs="Cambria"/>
          <w:b/>
          <w:lang w:val="es-ES"/>
        </w:rPr>
        <w:t>President</w:t>
      </w:r>
      <w:r w:rsidR="00913D46" w:rsidRPr="00731626">
        <w:rPr>
          <w:rFonts w:ascii="Book Antiqua" w:hAnsi="Book Antiqua" w:cs="Cambria"/>
          <w:b/>
          <w:lang w:val="es-ES"/>
        </w:rPr>
        <w:t>e</w:t>
      </w:r>
      <w:r w:rsidR="00730FBA" w:rsidRPr="00731626">
        <w:rPr>
          <w:rFonts w:ascii="Book Antiqua" w:hAnsi="Book Antiqua" w:cs="Cambria"/>
          <w:lang w:val="es-ES"/>
        </w:rPr>
        <w:t xml:space="preserve"> </w:t>
      </w:r>
      <w:r w:rsidR="00913D46" w:rsidRPr="00731626">
        <w:rPr>
          <w:rFonts w:ascii="Book Antiqua" w:hAnsi="Book Antiqua" w:cs="Cambria"/>
          <w:lang w:val="es-ES"/>
        </w:rPr>
        <w:t xml:space="preserve">es elegido </w:t>
      </w:r>
      <w:r w:rsidR="006B6643" w:rsidRPr="00731626">
        <w:rPr>
          <w:rFonts w:ascii="Book Antiqua" w:hAnsi="Book Antiqua" w:cs="Cambria"/>
          <w:lang w:val="es-ES"/>
        </w:rPr>
        <w:t>para</w:t>
      </w:r>
      <w:r w:rsidR="00913D46" w:rsidRPr="00731626">
        <w:rPr>
          <w:rFonts w:ascii="Book Antiqua" w:hAnsi="Book Antiqua" w:cs="Cambria"/>
          <w:lang w:val="es-ES"/>
        </w:rPr>
        <w:t xml:space="preserve"> un periodo</w:t>
      </w:r>
      <w:r w:rsidR="00B733E5" w:rsidRPr="00731626">
        <w:rPr>
          <w:rFonts w:ascii="Book Antiqua" w:hAnsi="Book Antiqua" w:cs="Cambria"/>
          <w:lang w:val="es-ES"/>
        </w:rPr>
        <w:t xml:space="preserve"> de mandato</w:t>
      </w:r>
      <w:r w:rsidR="00913D46" w:rsidRPr="00731626">
        <w:rPr>
          <w:rFonts w:ascii="Book Antiqua" w:hAnsi="Book Antiqua" w:cs="Cambria"/>
          <w:lang w:val="es-ES"/>
        </w:rPr>
        <w:t xml:space="preserve"> de 4 años y</w:t>
      </w:r>
      <w:r w:rsidR="00F4053E" w:rsidRPr="00731626">
        <w:rPr>
          <w:rFonts w:ascii="Book Antiqua" w:hAnsi="Book Antiqua" w:cs="Cambria"/>
          <w:lang w:val="es-ES"/>
        </w:rPr>
        <w:t xml:space="preserve"> es elegible para</w:t>
      </w:r>
      <w:r w:rsidR="00461F7C" w:rsidRPr="00731626">
        <w:rPr>
          <w:rFonts w:ascii="Book Antiqua" w:hAnsi="Book Antiqua" w:cs="Cambria"/>
          <w:lang w:val="es-ES"/>
        </w:rPr>
        <w:t xml:space="preserve"> </w:t>
      </w:r>
      <w:r w:rsidR="00913D46" w:rsidRPr="00731626">
        <w:rPr>
          <w:rFonts w:ascii="Book Antiqua" w:hAnsi="Book Antiqua" w:cs="Cambria"/>
          <w:lang w:val="es-ES"/>
        </w:rPr>
        <w:t>presentarse a re-elección</w:t>
      </w:r>
      <w:r w:rsidR="006B6643" w:rsidRPr="00731626">
        <w:rPr>
          <w:rFonts w:ascii="Book Antiqua" w:hAnsi="Book Antiqua" w:cs="Cambria"/>
          <w:lang w:val="es-ES"/>
        </w:rPr>
        <w:t xml:space="preserve"> para</w:t>
      </w:r>
      <w:r w:rsidR="00913D46" w:rsidRPr="00731626">
        <w:rPr>
          <w:rFonts w:ascii="Book Antiqua" w:hAnsi="Book Antiqua" w:cs="Cambria"/>
          <w:lang w:val="es-ES"/>
        </w:rPr>
        <w:t xml:space="preserve"> un</w:t>
      </w:r>
      <w:r w:rsidR="00F4053E" w:rsidRPr="00731626">
        <w:rPr>
          <w:rFonts w:ascii="Book Antiqua" w:hAnsi="Book Antiqua" w:cs="Cambria"/>
          <w:lang w:val="es-ES"/>
        </w:rPr>
        <w:t xml:space="preserve"> </w:t>
      </w:r>
      <w:r w:rsidR="00913D46" w:rsidRPr="00731626">
        <w:rPr>
          <w:rFonts w:ascii="Book Antiqua" w:hAnsi="Book Antiqua" w:cs="Cambria"/>
          <w:lang w:val="es-ES"/>
        </w:rPr>
        <w:t>periodo</w:t>
      </w:r>
      <w:r w:rsidR="00F4053E" w:rsidRPr="00731626">
        <w:rPr>
          <w:rFonts w:ascii="Book Antiqua" w:hAnsi="Book Antiqua" w:cs="Cambria"/>
          <w:lang w:val="es-ES"/>
        </w:rPr>
        <w:t xml:space="preserve"> adicional</w:t>
      </w:r>
      <w:r w:rsidR="00913D46" w:rsidRPr="00731626">
        <w:rPr>
          <w:rFonts w:ascii="Book Antiqua" w:hAnsi="Book Antiqua" w:cs="Cambria"/>
          <w:lang w:val="es-ES"/>
        </w:rPr>
        <w:t xml:space="preserve">.  El </w:t>
      </w:r>
      <w:r w:rsidR="00913D46" w:rsidRPr="00731626">
        <w:rPr>
          <w:rFonts w:ascii="Book Antiqua" w:hAnsi="Book Antiqua" w:cs="Cambria"/>
          <w:noProof/>
          <w:lang w:val="es-ES"/>
        </w:rPr>
        <w:t>Presidente</w:t>
      </w:r>
      <w:r w:rsidR="00B733E5" w:rsidRPr="00731626">
        <w:rPr>
          <w:rFonts w:ascii="Book Antiqua" w:hAnsi="Book Antiqua" w:cs="Cambria"/>
          <w:noProof/>
          <w:lang w:val="es-ES"/>
        </w:rPr>
        <w:t xml:space="preserve"> </w:t>
      </w:r>
      <w:r w:rsidRPr="00731626">
        <w:rPr>
          <w:rFonts w:ascii="Book Antiqua" w:hAnsi="Book Antiqua" w:cs="Cambria"/>
          <w:noProof/>
          <w:lang w:val="es-ES"/>
        </w:rPr>
        <w:t>es el</w:t>
      </w:r>
      <w:r w:rsidR="00913D46" w:rsidRPr="00731626">
        <w:rPr>
          <w:rFonts w:ascii="Book Antiqua" w:hAnsi="Book Antiqua" w:cs="Cambria"/>
          <w:lang w:val="es-ES"/>
        </w:rPr>
        <w:t xml:space="preserve"> representante</w:t>
      </w:r>
      <w:r w:rsidR="00461F7C" w:rsidRPr="00731626">
        <w:rPr>
          <w:rFonts w:ascii="Book Antiqua" w:hAnsi="Book Antiqua" w:cs="Cambria"/>
          <w:lang w:val="es-ES"/>
        </w:rPr>
        <w:t xml:space="preserve"> </w:t>
      </w:r>
      <w:r w:rsidR="00730FBA" w:rsidRPr="00731626">
        <w:rPr>
          <w:rFonts w:ascii="Book Antiqua" w:hAnsi="Book Antiqua" w:cs="Cambria"/>
          <w:lang w:val="es-ES"/>
        </w:rPr>
        <w:t xml:space="preserve">oficial de la </w:t>
      </w:r>
      <w:r w:rsidR="003D7163" w:rsidRPr="00731626">
        <w:rPr>
          <w:rFonts w:ascii="Book Antiqua" w:hAnsi="Book Antiqua" w:cs="Cambria"/>
          <w:lang w:val="es-ES"/>
        </w:rPr>
        <w:t>Asociación</w:t>
      </w:r>
      <w:r w:rsidR="00730FBA" w:rsidRPr="00731626">
        <w:rPr>
          <w:rFonts w:ascii="Book Antiqua" w:hAnsi="Book Antiqua" w:cs="Cambria"/>
          <w:lang w:val="es-ES"/>
        </w:rPr>
        <w:t xml:space="preserve"> y por lo tanto </w:t>
      </w:r>
      <w:r w:rsidRPr="00731626">
        <w:rPr>
          <w:rFonts w:ascii="Book Antiqua" w:hAnsi="Book Antiqua" w:cs="Cambria"/>
          <w:lang w:val="es-ES"/>
        </w:rPr>
        <w:t>presidirá</w:t>
      </w:r>
      <w:r w:rsidR="00730FBA" w:rsidRPr="00731626">
        <w:rPr>
          <w:rFonts w:ascii="Book Antiqua" w:hAnsi="Book Antiqua" w:cs="Cambria"/>
          <w:lang w:val="es-ES"/>
        </w:rPr>
        <w:t xml:space="preserve"> en todas las reuniones de</w:t>
      </w:r>
      <w:r w:rsidR="00B82CE3" w:rsidRPr="00731626">
        <w:rPr>
          <w:rFonts w:ascii="Book Antiqua" w:hAnsi="Book Antiqua" w:cs="Cambria"/>
          <w:lang w:val="es-ES"/>
        </w:rPr>
        <w:t xml:space="preserve"> la Junta Directiva</w:t>
      </w:r>
      <w:r w:rsidRPr="00731626">
        <w:rPr>
          <w:rFonts w:ascii="Book Antiqua" w:hAnsi="Book Antiqua" w:cs="Cambria"/>
          <w:lang w:val="es-ES"/>
        </w:rPr>
        <w:t xml:space="preserve"> y actuará como encargado de la dirección de las actividades de la </w:t>
      </w:r>
      <w:r w:rsidR="003D7163" w:rsidRPr="00731626">
        <w:rPr>
          <w:rFonts w:ascii="Book Antiqua" w:hAnsi="Book Antiqua" w:cs="Cambria"/>
          <w:lang w:val="es-ES"/>
        </w:rPr>
        <w:t>AIETS</w:t>
      </w:r>
      <w:r w:rsidRPr="00731626">
        <w:rPr>
          <w:rFonts w:ascii="Book Antiqua" w:hAnsi="Book Antiqua" w:cs="Cambria"/>
          <w:lang w:val="es-ES"/>
        </w:rPr>
        <w:t>.</w:t>
      </w:r>
      <w:r w:rsidR="00461F7C" w:rsidRPr="00731626">
        <w:rPr>
          <w:rFonts w:ascii="Book Antiqua" w:hAnsi="Book Antiqua" w:cs="Cambria"/>
          <w:lang w:val="es-ES"/>
        </w:rPr>
        <w:t xml:space="preserve"> </w:t>
      </w:r>
    </w:p>
    <w:p w14:paraId="311BFD61" w14:textId="77777777" w:rsidR="00E53E06" w:rsidRPr="00731626" w:rsidRDefault="00E53E06" w:rsidP="00731626">
      <w:pPr>
        <w:pStyle w:val="ListParagraph"/>
        <w:spacing w:before="100" w:beforeAutospacing="1" w:after="100" w:afterAutospacing="1" w:line="240" w:lineRule="auto"/>
        <w:ind w:left="0"/>
        <w:rPr>
          <w:rFonts w:ascii="Book Antiqua" w:eastAsia="Times New Roman" w:hAnsi="Book Antiqua" w:cs="Arial"/>
          <w:lang w:val="es-ES"/>
        </w:rPr>
      </w:pPr>
    </w:p>
    <w:p w14:paraId="19D4300F" w14:textId="77777777" w:rsidR="008B02CD" w:rsidRPr="00731626" w:rsidRDefault="001E00AB" w:rsidP="007316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jc w:val="both"/>
        <w:rPr>
          <w:rFonts w:ascii="Book Antiqua" w:hAnsi="Book Antiqua"/>
          <w:lang w:val="es-ES"/>
        </w:rPr>
      </w:pPr>
      <w:r w:rsidRPr="00731626">
        <w:rPr>
          <w:rFonts w:ascii="Book Antiqua" w:eastAsia="Times New Roman" w:hAnsi="Book Antiqua" w:cs="Arial"/>
          <w:b/>
          <w:lang w:val="es-ES"/>
        </w:rPr>
        <w:t xml:space="preserve">El </w:t>
      </w:r>
      <w:r w:rsidR="00055E5E" w:rsidRPr="00731626">
        <w:rPr>
          <w:rFonts w:ascii="Book Antiqua" w:eastAsia="Times New Roman" w:hAnsi="Book Antiqua" w:cs="Arial"/>
          <w:b/>
          <w:lang w:val="es-ES"/>
        </w:rPr>
        <w:t>Secretario</w:t>
      </w:r>
      <w:r w:rsidR="006B6643" w:rsidRPr="00731626">
        <w:rPr>
          <w:rFonts w:ascii="Book Antiqua" w:eastAsia="Times New Roman" w:hAnsi="Book Antiqua" w:cs="Arial"/>
          <w:b/>
          <w:lang w:val="es-ES"/>
        </w:rPr>
        <w:t xml:space="preserve">(a) </w:t>
      </w:r>
      <w:r w:rsidR="006B6643" w:rsidRPr="00731626">
        <w:rPr>
          <w:rFonts w:ascii="Book Antiqua" w:eastAsia="Times New Roman" w:hAnsi="Book Antiqua" w:cs="Arial"/>
          <w:lang w:val="es-ES"/>
        </w:rPr>
        <w:t>es elegido</w:t>
      </w:r>
      <w:r w:rsidR="00F4053E" w:rsidRPr="00731626">
        <w:rPr>
          <w:rFonts w:ascii="Book Antiqua" w:eastAsia="Times New Roman" w:hAnsi="Book Antiqua" w:cs="Arial"/>
          <w:lang w:val="es-ES"/>
        </w:rPr>
        <w:t xml:space="preserve"> por </w:t>
      </w:r>
      <w:r w:rsidR="006B6643" w:rsidRPr="00731626">
        <w:rPr>
          <w:rFonts w:ascii="Book Antiqua" w:eastAsia="Times New Roman" w:hAnsi="Book Antiqua" w:cs="Arial"/>
          <w:lang w:val="es-ES"/>
        </w:rPr>
        <w:t>un period</w:t>
      </w:r>
      <w:r w:rsidR="008B02CD" w:rsidRPr="00731626">
        <w:rPr>
          <w:rFonts w:ascii="Book Antiqua" w:eastAsia="Times New Roman" w:hAnsi="Book Antiqua" w:cs="Arial"/>
          <w:lang w:val="es-ES"/>
        </w:rPr>
        <w:t>o</w:t>
      </w:r>
      <w:r w:rsidR="006B6643" w:rsidRPr="00731626">
        <w:rPr>
          <w:rFonts w:ascii="Book Antiqua" w:eastAsia="Times New Roman" w:hAnsi="Book Antiqua" w:cs="Arial"/>
          <w:lang w:val="es-ES"/>
        </w:rPr>
        <w:t xml:space="preserve"> de 4 años y </w:t>
      </w:r>
      <w:r w:rsidR="00F4053E" w:rsidRPr="00731626">
        <w:rPr>
          <w:rFonts w:ascii="Book Antiqua" w:eastAsia="Times New Roman" w:hAnsi="Book Antiqua" w:cs="Arial"/>
          <w:lang w:val="es-ES"/>
        </w:rPr>
        <w:t>es elegible para</w:t>
      </w:r>
      <w:r w:rsidR="006B6643" w:rsidRPr="00731626">
        <w:rPr>
          <w:rFonts w:ascii="Book Antiqua" w:eastAsia="Times New Roman" w:hAnsi="Book Antiqua" w:cs="Arial"/>
          <w:lang w:val="es-ES"/>
        </w:rPr>
        <w:t xml:space="preserve"> presentarse a re-elección para un periodo</w:t>
      </w:r>
      <w:r w:rsidR="00F4053E" w:rsidRPr="00731626">
        <w:rPr>
          <w:rFonts w:ascii="Book Antiqua" w:eastAsia="Times New Roman" w:hAnsi="Book Antiqua" w:cs="Arial"/>
          <w:lang w:val="es-ES"/>
        </w:rPr>
        <w:t xml:space="preserve"> adicional</w:t>
      </w:r>
      <w:r w:rsidR="006B6643" w:rsidRPr="00731626">
        <w:rPr>
          <w:rFonts w:ascii="Book Antiqua" w:eastAsia="Times New Roman" w:hAnsi="Book Antiqua" w:cs="Arial"/>
          <w:lang w:val="es-ES"/>
        </w:rPr>
        <w:t>.</w:t>
      </w:r>
      <w:r w:rsidR="008873FB" w:rsidRPr="00731626">
        <w:rPr>
          <w:rFonts w:ascii="Book Antiqua" w:eastAsia="Times New Roman" w:hAnsi="Book Antiqua" w:cs="Arial"/>
          <w:lang w:val="es-ES"/>
        </w:rPr>
        <w:t xml:space="preserve"> </w:t>
      </w:r>
      <w:r w:rsidR="006B6643" w:rsidRPr="00731626">
        <w:rPr>
          <w:rFonts w:ascii="Book Antiqua" w:eastAsia="Times New Roman" w:hAnsi="Book Antiqua" w:cs="Arial"/>
          <w:lang w:val="es-ES"/>
        </w:rPr>
        <w:t>El</w:t>
      </w:r>
      <w:r w:rsidR="005700DE" w:rsidRPr="00731626">
        <w:rPr>
          <w:rFonts w:ascii="Book Antiqua" w:eastAsia="Times New Roman" w:hAnsi="Book Antiqua" w:cs="Arial"/>
          <w:lang w:val="es-ES"/>
        </w:rPr>
        <w:t xml:space="preserve"> Secretario</w:t>
      </w:r>
      <w:r w:rsidR="008B02CD" w:rsidRPr="00731626">
        <w:rPr>
          <w:rFonts w:ascii="Book Antiqua" w:eastAsia="Times New Roman" w:hAnsi="Book Antiqua" w:cs="Arial"/>
          <w:lang w:val="es-ES"/>
        </w:rPr>
        <w:t xml:space="preserve"> tendrá como función llevar la documentación oficial de la </w:t>
      </w:r>
      <w:r w:rsidR="003D7163" w:rsidRPr="00731626">
        <w:rPr>
          <w:rFonts w:ascii="Book Antiqua" w:eastAsia="Times New Roman" w:hAnsi="Book Antiqua" w:cs="Arial"/>
          <w:lang w:val="es-ES"/>
        </w:rPr>
        <w:t>AIETS</w:t>
      </w:r>
      <w:r w:rsidR="00E77F8F" w:rsidRPr="00731626">
        <w:rPr>
          <w:rFonts w:ascii="Book Antiqua" w:eastAsia="Times New Roman" w:hAnsi="Book Antiqua" w:cs="Arial"/>
          <w:lang w:val="es-ES"/>
        </w:rPr>
        <w:t>, así como</w:t>
      </w:r>
      <w:r w:rsidR="008B02CD" w:rsidRPr="00731626">
        <w:rPr>
          <w:rFonts w:ascii="Book Antiqua" w:eastAsia="Times New Roman" w:hAnsi="Book Antiqua" w:cs="Arial"/>
          <w:lang w:val="es-ES"/>
        </w:rPr>
        <w:t xml:space="preserve"> la responsabilidad de dirigir las elecciones. </w:t>
      </w:r>
      <w:r w:rsidR="008B02CD" w:rsidRPr="00731626">
        <w:rPr>
          <w:rFonts w:ascii="Book Antiqua" w:hAnsi="Book Antiqua"/>
          <w:lang w:val="es-ES"/>
        </w:rPr>
        <w:t xml:space="preserve">El Secretario </w:t>
      </w:r>
      <w:r w:rsidR="00B82CE3" w:rsidRPr="00731626">
        <w:rPr>
          <w:rFonts w:ascii="Book Antiqua" w:hAnsi="Book Antiqua"/>
          <w:lang w:val="es-ES"/>
        </w:rPr>
        <w:t>será</w:t>
      </w:r>
      <w:r w:rsidR="008B02CD" w:rsidRPr="00731626">
        <w:rPr>
          <w:rFonts w:ascii="Book Antiqua" w:hAnsi="Book Antiqua"/>
          <w:lang w:val="es-ES"/>
        </w:rPr>
        <w:t xml:space="preserve"> el registrador responsable de certificar la</w:t>
      </w:r>
      <w:r w:rsidR="00B82CE3" w:rsidRPr="00731626">
        <w:rPr>
          <w:rFonts w:ascii="Book Antiqua" w:hAnsi="Book Antiqua"/>
          <w:lang w:val="es-ES"/>
        </w:rPr>
        <w:t xml:space="preserve"> pertenencia de todos los miembros</w:t>
      </w:r>
      <w:r w:rsidR="008B02CD" w:rsidRPr="00731626">
        <w:rPr>
          <w:rFonts w:ascii="Book Antiqua" w:hAnsi="Book Antiqua"/>
          <w:lang w:val="es-ES"/>
        </w:rPr>
        <w:t>.</w:t>
      </w:r>
      <w:r w:rsidR="00E53E06" w:rsidRPr="00731626">
        <w:rPr>
          <w:rFonts w:ascii="Book Antiqua" w:hAnsi="Book Antiqua"/>
          <w:lang w:val="es-ES"/>
        </w:rPr>
        <w:t xml:space="preserve"> </w:t>
      </w:r>
    </w:p>
    <w:p w14:paraId="7C445D4D" w14:textId="77777777" w:rsidR="008B02CD" w:rsidRPr="00731626" w:rsidRDefault="008B02CD" w:rsidP="00731626">
      <w:pPr>
        <w:pStyle w:val="ListParagraph"/>
        <w:spacing w:before="100" w:beforeAutospacing="1" w:after="100" w:afterAutospacing="1" w:line="240" w:lineRule="auto"/>
        <w:ind w:left="284"/>
        <w:jc w:val="both"/>
        <w:rPr>
          <w:rFonts w:ascii="Book Antiqua" w:hAnsi="Book Antiqua"/>
          <w:lang w:val="es-ES"/>
        </w:rPr>
      </w:pPr>
    </w:p>
    <w:p w14:paraId="65BC5978" w14:textId="77777777" w:rsidR="00E53E06" w:rsidRPr="00731626" w:rsidRDefault="00E53E06" w:rsidP="00731626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0" w:lineRule="auto"/>
        <w:ind w:left="284" w:hanging="284"/>
        <w:jc w:val="both"/>
        <w:rPr>
          <w:rFonts w:ascii="Book Antiqua" w:hAnsi="Book Antiqua"/>
          <w:lang w:val="es-ES"/>
        </w:rPr>
      </w:pPr>
      <w:r w:rsidRPr="00731626">
        <w:rPr>
          <w:rFonts w:ascii="Book Antiqua" w:hAnsi="Book Antiqua" w:cs="Cambria"/>
          <w:b/>
          <w:bCs/>
          <w:lang w:val="es-ES"/>
        </w:rPr>
        <w:t>M</w:t>
      </w:r>
      <w:r w:rsidR="00B82CE3" w:rsidRPr="00731626">
        <w:rPr>
          <w:rFonts w:ascii="Book Antiqua" w:hAnsi="Book Antiqua" w:cs="Cambria"/>
          <w:b/>
          <w:bCs/>
          <w:lang w:val="es-ES"/>
        </w:rPr>
        <w:t xml:space="preserve">iembros Generales </w:t>
      </w:r>
      <w:r w:rsidR="00B82CE3" w:rsidRPr="00731626">
        <w:rPr>
          <w:rFonts w:ascii="Book Antiqua" w:hAnsi="Book Antiqua" w:cs="Cambria"/>
          <w:bCs/>
          <w:lang w:val="es-ES"/>
        </w:rPr>
        <w:t xml:space="preserve">de la Junta </w:t>
      </w:r>
      <w:r w:rsidR="00E77F8F" w:rsidRPr="00731626">
        <w:rPr>
          <w:rFonts w:ascii="Book Antiqua" w:hAnsi="Book Antiqua" w:cs="Cambria"/>
          <w:lang w:val="es-ES"/>
        </w:rPr>
        <w:t>son elegidos por los miembr</w:t>
      </w:r>
      <w:r w:rsidR="00B82CE3" w:rsidRPr="00731626">
        <w:rPr>
          <w:rFonts w:ascii="Book Antiqua" w:hAnsi="Book Antiqua" w:cs="Cambria"/>
          <w:lang w:val="es-ES"/>
        </w:rPr>
        <w:t>o</w:t>
      </w:r>
      <w:r w:rsidR="00E77F8F" w:rsidRPr="00731626">
        <w:rPr>
          <w:rFonts w:ascii="Book Antiqua" w:hAnsi="Book Antiqua" w:cs="Cambria"/>
          <w:lang w:val="es-ES"/>
        </w:rPr>
        <w:t xml:space="preserve">s de la </w:t>
      </w:r>
      <w:r w:rsidR="003D7163" w:rsidRPr="00731626">
        <w:rPr>
          <w:rFonts w:ascii="Book Antiqua" w:hAnsi="Book Antiqua" w:cs="Cambria"/>
          <w:lang w:val="es-ES"/>
        </w:rPr>
        <w:t>AIETS</w:t>
      </w:r>
      <w:r w:rsidR="00B82CE3" w:rsidRPr="00731626">
        <w:rPr>
          <w:rFonts w:ascii="Book Antiqua" w:hAnsi="Book Antiqua" w:cs="Cambria"/>
          <w:lang w:val="es-ES"/>
        </w:rPr>
        <w:t xml:space="preserve"> para un mandato</w:t>
      </w:r>
      <w:r w:rsidR="00CE5112" w:rsidRPr="00731626">
        <w:rPr>
          <w:rFonts w:ascii="Book Antiqua" w:hAnsi="Book Antiqua" w:cs="Cambria"/>
          <w:lang w:val="es-ES"/>
        </w:rPr>
        <w:t xml:space="preserve"> de 4 años, representando a </w:t>
      </w:r>
      <w:r w:rsidR="00B82CE3" w:rsidRPr="00731626">
        <w:rPr>
          <w:rFonts w:ascii="Book Antiqua" w:hAnsi="Book Antiqua" w:cs="Cambria"/>
          <w:lang w:val="es-ES"/>
        </w:rPr>
        <w:t xml:space="preserve">todos los miembros de </w:t>
      </w:r>
      <w:r w:rsidR="00932077" w:rsidRPr="00731626">
        <w:rPr>
          <w:rFonts w:ascii="Book Antiqua" w:hAnsi="Book Antiqua" w:cs="Cambria"/>
          <w:lang w:val="es-ES"/>
        </w:rPr>
        <w:t>esta</w:t>
      </w:r>
      <w:r w:rsidR="00CE5112" w:rsidRPr="00731626">
        <w:rPr>
          <w:rFonts w:ascii="Book Antiqua" w:hAnsi="Book Antiqua" w:cs="Cambria"/>
          <w:lang w:val="es-ES"/>
        </w:rPr>
        <w:t xml:space="preserve">.  Como miembros de la Junta Directiva, </w:t>
      </w:r>
      <w:r w:rsidR="00B82CE3" w:rsidRPr="00731626">
        <w:rPr>
          <w:rFonts w:ascii="Book Antiqua" w:hAnsi="Book Antiqua" w:cs="Cambria"/>
          <w:lang w:val="es-ES"/>
        </w:rPr>
        <w:t xml:space="preserve">deben </w:t>
      </w:r>
      <w:r w:rsidR="00113941" w:rsidRPr="00731626">
        <w:rPr>
          <w:rFonts w:ascii="Book Antiqua" w:hAnsi="Book Antiqua" w:cs="Cambria"/>
          <w:lang w:val="es-ES"/>
        </w:rPr>
        <w:t>asistir</w:t>
      </w:r>
      <w:r w:rsidR="00B82CE3" w:rsidRPr="00731626">
        <w:rPr>
          <w:rFonts w:ascii="Book Antiqua" w:hAnsi="Book Antiqua" w:cs="Cambria"/>
          <w:lang w:val="es-ES"/>
        </w:rPr>
        <w:t xml:space="preserve"> </w:t>
      </w:r>
      <w:r w:rsidR="00CE5112" w:rsidRPr="00731626">
        <w:rPr>
          <w:rFonts w:ascii="Book Antiqua" w:hAnsi="Book Antiqua" w:cs="Cambria"/>
          <w:lang w:val="es-ES"/>
        </w:rPr>
        <w:t xml:space="preserve">regularmente </w:t>
      </w:r>
      <w:r w:rsidR="00113941" w:rsidRPr="00731626">
        <w:rPr>
          <w:rFonts w:ascii="Book Antiqua" w:hAnsi="Book Antiqua" w:cs="Cambria"/>
          <w:lang w:val="es-ES"/>
        </w:rPr>
        <w:t xml:space="preserve">a </w:t>
      </w:r>
      <w:r w:rsidR="00CE5112" w:rsidRPr="00731626">
        <w:rPr>
          <w:rFonts w:ascii="Book Antiqua" w:hAnsi="Book Antiqua" w:cs="Cambria"/>
          <w:lang w:val="es-ES"/>
        </w:rPr>
        <w:t>las reuniones de la J</w:t>
      </w:r>
      <w:r w:rsidR="00B82CE3" w:rsidRPr="00731626">
        <w:rPr>
          <w:rFonts w:ascii="Book Antiqua" w:hAnsi="Book Antiqua" w:cs="Cambria"/>
          <w:lang w:val="es-ES"/>
        </w:rPr>
        <w:t xml:space="preserve">unta; </w:t>
      </w:r>
      <w:r w:rsidR="00932077" w:rsidRPr="00731626">
        <w:rPr>
          <w:rFonts w:ascii="Book Antiqua" w:hAnsi="Book Antiqua" w:cs="Cambria"/>
          <w:lang w:val="es-ES"/>
        </w:rPr>
        <w:t>prepararse</w:t>
      </w:r>
      <w:r w:rsidR="00113941" w:rsidRPr="00731626">
        <w:rPr>
          <w:rFonts w:ascii="Book Antiqua" w:hAnsi="Book Antiqua" w:cs="Cambria"/>
          <w:lang w:val="es-ES"/>
        </w:rPr>
        <w:t xml:space="preserve"> para las reuniones de la Junta Directica informándose y considerando todos los informes relevantes; recibir la auditoría bienal de la Asociación; representar a la </w:t>
      </w:r>
      <w:r w:rsidR="003D7163" w:rsidRPr="00731626">
        <w:rPr>
          <w:rFonts w:ascii="Book Antiqua" w:hAnsi="Book Antiqua" w:cs="Cambria"/>
          <w:lang w:val="es-ES"/>
        </w:rPr>
        <w:t>AIETS</w:t>
      </w:r>
      <w:r w:rsidR="00113941" w:rsidRPr="00731626">
        <w:rPr>
          <w:rFonts w:ascii="Book Antiqua" w:hAnsi="Book Antiqua" w:cs="Cambria"/>
          <w:lang w:val="es-ES"/>
        </w:rPr>
        <w:t xml:space="preserve"> ante los miembros y otros grupos relevantes. Los miembros generales conforman también el Comité Ejecutivo de la Junta Directiva, por lo que deben asistir a las reuniones de este Comité. </w:t>
      </w:r>
    </w:p>
    <w:p w14:paraId="05C12C3C" w14:textId="77777777" w:rsidR="00A5331C" w:rsidRPr="00731626" w:rsidRDefault="00A5331C" w:rsidP="00731626">
      <w:pPr>
        <w:pStyle w:val="NormalWeb"/>
        <w:spacing w:before="240" w:beforeAutospacing="0" w:after="0" w:afterAutospacing="0"/>
        <w:rPr>
          <w:rFonts w:ascii="Book Antiqua" w:hAnsi="Book Antiqua"/>
          <w:b/>
          <w:bCs/>
          <w:sz w:val="22"/>
          <w:szCs w:val="22"/>
          <w:u w:val="single"/>
          <w:lang w:val="es-ES"/>
        </w:rPr>
      </w:pPr>
      <w:r w:rsidRPr="00731626">
        <w:rPr>
          <w:rFonts w:ascii="Book Antiqua" w:hAnsi="Book Antiqua"/>
          <w:b/>
          <w:bCs/>
          <w:sz w:val="22"/>
          <w:szCs w:val="22"/>
          <w:u w:val="single"/>
          <w:lang w:val="es-ES"/>
        </w:rPr>
        <w:t>Proce</w:t>
      </w:r>
      <w:r w:rsidR="00113941" w:rsidRPr="00731626">
        <w:rPr>
          <w:rFonts w:ascii="Book Antiqua" w:hAnsi="Book Antiqua"/>
          <w:b/>
          <w:bCs/>
          <w:sz w:val="22"/>
          <w:szCs w:val="22"/>
          <w:u w:val="single"/>
          <w:lang w:val="es-ES"/>
        </w:rPr>
        <w:t>dimientos y Documentos</w:t>
      </w:r>
    </w:p>
    <w:p w14:paraId="5ECAB2E4" w14:textId="77777777" w:rsidR="00236056" w:rsidRPr="00731626" w:rsidRDefault="00547693" w:rsidP="00731626">
      <w:pPr>
        <w:spacing w:before="120"/>
        <w:rPr>
          <w:rFonts w:ascii="Book Antiqua" w:hAnsi="Book Antiqua" w:cstheme="minorHAnsi"/>
          <w:b/>
          <w:lang w:val="es-ES"/>
        </w:rPr>
      </w:pPr>
      <w:r w:rsidRPr="00731626">
        <w:rPr>
          <w:rFonts w:ascii="Book Antiqua" w:hAnsi="Book Antiqua" w:cs="Arial"/>
          <w:lang w:val="es-ES"/>
        </w:rPr>
        <w:t xml:space="preserve">Cada </w:t>
      </w:r>
      <w:r w:rsidR="004C58FF" w:rsidRPr="00731626">
        <w:rPr>
          <w:rFonts w:ascii="Book Antiqua" w:hAnsi="Book Antiqua" w:cs="Arial"/>
          <w:lang w:val="es-ES"/>
        </w:rPr>
        <w:t xml:space="preserve">posible candidato debe tener dos proponentes. </w:t>
      </w:r>
      <w:r w:rsidR="004C58FF" w:rsidRPr="00731626">
        <w:rPr>
          <w:rFonts w:ascii="Book Antiqua" w:hAnsi="Book Antiqua" w:cs="Arial"/>
          <w:b/>
          <w:lang w:val="es-ES"/>
        </w:rPr>
        <w:t xml:space="preserve">El candidato y los 2 proponentes </w:t>
      </w:r>
      <w:r w:rsidR="004C58FF" w:rsidRPr="00731626">
        <w:rPr>
          <w:rFonts w:ascii="Book Antiqua" w:hAnsi="Book Antiqua" w:cs="Arial"/>
          <w:b/>
          <w:i/>
          <w:lang w:val="es-ES"/>
        </w:rPr>
        <w:t xml:space="preserve">deben ser miembros de la </w:t>
      </w:r>
      <w:r w:rsidR="003D7163" w:rsidRPr="00731626">
        <w:rPr>
          <w:rFonts w:ascii="Book Antiqua" w:hAnsi="Book Antiqua" w:cs="Arial"/>
          <w:b/>
          <w:i/>
          <w:lang w:val="es-ES"/>
        </w:rPr>
        <w:t>AIETS</w:t>
      </w:r>
      <w:r w:rsidR="004C58FF" w:rsidRPr="00731626">
        <w:rPr>
          <w:rFonts w:ascii="Book Antiqua" w:hAnsi="Book Antiqua" w:cs="Arial"/>
          <w:b/>
          <w:lang w:val="es-ES"/>
        </w:rPr>
        <w:t xml:space="preserve"> en el momento de la nominación. </w:t>
      </w:r>
    </w:p>
    <w:p w14:paraId="213DBE67" w14:textId="77777777" w:rsidR="002D7F6B" w:rsidRPr="00731626" w:rsidRDefault="004C58FF" w:rsidP="00731626">
      <w:pPr>
        <w:rPr>
          <w:rFonts w:ascii="Book Antiqua" w:hAnsi="Book Antiqua"/>
          <w:u w:val="single"/>
          <w:lang w:val="es-ES"/>
        </w:rPr>
      </w:pPr>
      <w:r w:rsidRPr="00731626">
        <w:rPr>
          <w:rFonts w:ascii="Book Antiqua" w:hAnsi="Book Antiqua"/>
          <w:u w:val="single"/>
          <w:lang w:val="es-ES"/>
        </w:rPr>
        <w:t>Tomar en cuenta lo siguiente</w:t>
      </w:r>
      <w:r w:rsidR="002D7F6B" w:rsidRPr="00731626">
        <w:rPr>
          <w:rFonts w:ascii="Book Antiqua" w:hAnsi="Book Antiqua"/>
          <w:u w:val="single"/>
          <w:lang w:val="es-ES"/>
        </w:rPr>
        <w:t xml:space="preserve">: </w:t>
      </w:r>
    </w:p>
    <w:p w14:paraId="58BE4CA2" w14:textId="77777777" w:rsidR="002D7F6B" w:rsidRPr="00731626" w:rsidRDefault="004C58FF" w:rsidP="00731626">
      <w:pPr>
        <w:pStyle w:val="ListParagraph"/>
        <w:numPr>
          <w:ilvl w:val="0"/>
          <w:numId w:val="9"/>
        </w:numPr>
        <w:rPr>
          <w:rFonts w:ascii="Book Antiqua" w:hAnsi="Book Antiqua"/>
          <w:lang w:val="es-ES"/>
        </w:rPr>
      </w:pPr>
      <w:r w:rsidRPr="00731626">
        <w:rPr>
          <w:rFonts w:ascii="Book Antiqua" w:hAnsi="Book Antiqua"/>
          <w:lang w:val="es-ES"/>
        </w:rPr>
        <w:t xml:space="preserve">Un miembro de la </w:t>
      </w:r>
      <w:r w:rsidR="003D7163" w:rsidRPr="00731626">
        <w:rPr>
          <w:rFonts w:ascii="Book Antiqua" w:hAnsi="Book Antiqua"/>
          <w:lang w:val="es-ES"/>
        </w:rPr>
        <w:t>AIETS</w:t>
      </w:r>
      <w:r w:rsidRPr="00731626">
        <w:rPr>
          <w:rFonts w:ascii="Book Antiqua" w:hAnsi="Book Antiqua"/>
          <w:lang w:val="es-ES"/>
        </w:rPr>
        <w:t xml:space="preserve"> solo puede nominar a </w:t>
      </w:r>
      <w:r w:rsidRPr="00731626">
        <w:rPr>
          <w:rFonts w:ascii="Book Antiqua" w:hAnsi="Book Antiqua"/>
          <w:u w:val="single"/>
          <w:lang w:val="es-ES"/>
        </w:rPr>
        <w:t>una persona</w:t>
      </w:r>
      <w:r w:rsidRPr="00731626">
        <w:rPr>
          <w:rFonts w:ascii="Book Antiqua" w:hAnsi="Book Antiqua"/>
          <w:lang w:val="es-ES"/>
        </w:rPr>
        <w:t xml:space="preserve"> para presentarse a las elecciones en </w:t>
      </w:r>
      <w:r w:rsidRPr="00731626">
        <w:rPr>
          <w:rFonts w:ascii="Book Antiqua" w:hAnsi="Book Antiqua"/>
          <w:u w:val="single"/>
          <w:lang w:val="es-ES"/>
        </w:rPr>
        <w:t>un per</w:t>
      </w:r>
      <w:r w:rsidR="00227BC6" w:rsidRPr="00731626">
        <w:rPr>
          <w:rFonts w:ascii="Book Antiqua" w:hAnsi="Book Antiqua"/>
          <w:u w:val="single"/>
          <w:lang w:val="es-ES"/>
        </w:rPr>
        <w:t>i</w:t>
      </w:r>
      <w:r w:rsidRPr="00731626">
        <w:rPr>
          <w:rFonts w:ascii="Book Antiqua" w:hAnsi="Book Antiqua"/>
          <w:u w:val="single"/>
          <w:lang w:val="es-ES"/>
        </w:rPr>
        <w:t>odo electoral</w:t>
      </w:r>
      <w:r w:rsidR="002D7F6B" w:rsidRPr="00731626">
        <w:rPr>
          <w:rFonts w:ascii="Book Antiqua" w:hAnsi="Book Antiqua"/>
          <w:lang w:val="es-ES"/>
        </w:rPr>
        <w:t xml:space="preserve">. </w:t>
      </w:r>
    </w:p>
    <w:p w14:paraId="178ECD2D" w14:textId="77777777" w:rsidR="002D7F6B" w:rsidRPr="00731626" w:rsidRDefault="004C58FF" w:rsidP="00731626">
      <w:pPr>
        <w:pStyle w:val="ListParagraph"/>
        <w:numPr>
          <w:ilvl w:val="0"/>
          <w:numId w:val="9"/>
        </w:numPr>
        <w:rPr>
          <w:rFonts w:ascii="Book Antiqua" w:hAnsi="Book Antiqua"/>
          <w:lang w:val="es-ES"/>
        </w:rPr>
      </w:pPr>
      <w:r w:rsidRPr="00731626">
        <w:rPr>
          <w:rFonts w:ascii="Book Antiqua" w:hAnsi="Book Antiqua"/>
          <w:lang w:val="es-ES"/>
        </w:rPr>
        <w:t>Un candidato que se presenta a las elecciones o un miembro del Comité de Nominaciones no puede nominar a otra persona para presentarse a las elec</w:t>
      </w:r>
      <w:r w:rsidR="00AC2C87" w:rsidRPr="00731626">
        <w:rPr>
          <w:rFonts w:ascii="Book Antiqua" w:hAnsi="Book Antiqua"/>
          <w:lang w:val="es-ES"/>
        </w:rPr>
        <w:t>c</w:t>
      </w:r>
      <w:r w:rsidRPr="00731626">
        <w:rPr>
          <w:rFonts w:ascii="Book Antiqua" w:hAnsi="Book Antiqua"/>
          <w:lang w:val="es-ES"/>
        </w:rPr>
        <w:t xml:space="preserve">iones en un </w:t>
      </w:r>
      <w:r w:rsidR="0097559A" w:rsidRPr="00731626">
        <w:rPr>
          <w:rFonts w:ascii="Book Antiqua" w:hAnsi="Book Antiqua"/>
          <w:lang w:val="es-ES"/>
        </w:rPr>
        <w:t>per</w:t>
      </w:r>
      <w:r w:rsidR="00227BC6" w:rsidRPr="00731626">
        <w:rPr>
          <w:rFonts w:ascii="Book Antiqua" w:hAnsi="Book Antiqua"/>
          <w:lang w:val="es-ES"/>
        </w:rPr>
        <w:t>i</w:t>
      </w:r>
      <w:r w:rsidR="0097559A" w:rsidRPr="00731626">
        <w:rPr>
          <w:rFonts w:ascii="Book Antiqua" w:hAnsi="Book Antiqua"/>
          <w:lang w:val="es-ES"/>
        </w:rPr>
        <w:t>odo</w:t>
      </w:r>
      <w:r w:rsidRPr="00731626">
        <w:rPr>
          <w:rFonts w:ascii="Book Antiqua" w:hAnsi="Book Antiqua"/>
          <w:lang w:val="es-ES"/>
        </w:rPr>
        <w:t xml:space="preserve"> electora</w:t>
      </w:r>
      <w:r w:rsidR="00D209B6" w:rsidRPr="00731626">
        <w:rPr>
          <w:rFonts w:ascii="Book Antiqua" w:hAnsi="Book Antiqua"/>
          <w:lang w:val="es-ES"/>
        </w:rPr>
        <w:t>l</w:t>
      </w:r>
      <w:r w:rsidRPr="00731626">
        <w:rPr>
          <w:rFonts w:ascii="Book Antiqua" w:hAnsi="Book Antiqua"/>
          <w:lang w:val="es-ES"/>
        </w:rPr>
        <w:t xml:space="preserve"> (para evitar cualquier conflicto de intereses).</w:t>
      </w:r>
      <w:r w:rsidR="002D7F6B" w:rsidRPr="00731626">
        <w:rPr>
          <w:rFonts w:ascii="Book Antiqua" w:hAnsi="Book Antiqua"/>
          <w:lang w:val="es-ES"/>
        </w:rPr>
        <w:t xml:space="preserve"> </w:t>
      </w:r>
    </w:p>
    <w:p w14:paraId="5C620785" w14:textId="77777777" w:rsidR="009D1838" w:rsidRPr="00731626" w:rsidRDefault="0097559A" w:rsidP="00731626">
      <w:pPr>
        <w:pStyle w:val="ListParagraph"/>
        <w:numPr>
          <w:ilvl w:val="0"/>
          <w:numId w:val="9"/>
        </w:numPr>
        <w:rPr>
          <w:rFonts w:ascii="Book Antiqua" w:hAnsi="Book Antiqua"/>
          <w:lang w:val="es-ES"/>
        </w:rPr>
      </w:pPr>
      <w:r w:rsidRPr="00731626">
        <w:rPr>
          <w:rFonts w:ascii="Book Antiqua" w:hAnsi="Book Antiqua"/>
          <w:lang w:val="es-ES"/>
        </w:rPr>
        <w:lastRenderedPageBreak/>
        <w:t xml:space="preserve">Asegúrese que el candidato acepte la nominación antes de enviar los formularios de nominación. </w:t>
      </w:r>
    </w:p>
    <w:p w14:paraId="37C760CB" w14:textId="77777777" w:rsidR="007C0DF5" w:rsidRPr="00731626" w:rsidRDefault="0097559A" w:rsidP="00731626">
      <w:pPr>
        <w:pStyle w:val="ListParagraph"/>
        <w:numPr>
          <w:ilvl w:val="0"/>
          <w:numId w:val="9"/>
        </w:numPr>
        <w:rPr>
          <w:rFonts w:ascii="Book Antiqua" w:hAnsi="Book Antiqua"/>
          <w:lang w:val="es-ES"/>
        </w:rPr>
      </w:pPr>
      <w:r w:rsidRPr="00731626">
        <w:rPr>
          <w:rFonts w:ascii="Book Antiqua" w:hAnsi="Book Antiqua"/>
          <w:lang w:val="es-ES"/>
        </w:rPr>
        <w:t xml:space="preserve">El primer proponente debe presentar al Comité de Nominaciones la documentación completa de la </w:t>
      </w:r>
      <w:r w:rsidR="006D30B3" w:rsidRPr="00731626">
        <w:rPr>
          <w:rFonts w:ascii="Book Antiqua" w:hAnsi="Book Antiqua"/>
          <w:lang w:val="es-ES"/>
        </w:rPr>
        <w:t>candidatura</w:t>
      </w:r>
      <w:r w:rsidRPr="00731626">
        <w:rPr>
          <w:rFonts w:ascii="Book Antiqua" w:hAnsi="Book Antiqua"/>
          <w:lang w:val="es-ES"/>
        </w:rPr>
        <w:t xml:space="preserve">: </w:t>
      </w:r>
    </w:p>
    <w:p w14:paraId="76D91FAA" w14:textId="77777777" w:rsidR="007C0DF5" w:rsidRPr="00731626" w:rsidRDefault="002D7F6B" w:rsidP="00731626">
      <w:pPr>
        <w:ind w:left="1134"/>
        <w:rPr>
          <w:rFonts w:ascii="Book Antiqua" w:hAnsi="Book Antiqua"/>
          <w:lang w:val="es-ES"/>
        </w:rPr>
      </w:pPr>
      <w:r w:rsidRPr="00731626">
        <w:rPr>
          <w:rFonts w:ascii="Book Antiqua" w:hAnsi="Book Antiqua"/>
          <w:lang w:val="es-ES"/>
        </w:rPr>
        <w:t xml:space="preserve">1) </w:t>
      </w:r>
      <w:r w:rsidR="0097559A" w:rsidRPr="00731626">
        <w:rPr>
          <w:rFonts w:ascii="Book Antiqua" w:hAnsi="Book Antiqua"/>
          <w:lang w:val="es-ES"/>
        </w:rPr>
        <w:t>El formulario de</w:t>
      </w:r>
      <w:r w:rsidR="00227BC6" w:rsidRPr="00731626">
        <w:rPr>
          <w:rFonts w:ascii="Book Antiqua" w:hAnsi="Book Antiqua"/>
          <w:lang w:val="es-ES"/>
        </w:rPr>
        <w:t xml:space="preserve"> Candidatura (</w:t>
      </w:r>
      <w:r w:rsidR="00E470CE" w:rsidRPr="00731626">
        <w:rPr>
          <w:rFonts w:ascii="Book Antiqua" w:hAnsi="Book Antiqua"/>
          <w:b/>
          <w:lang w:val="es-ES"/>
        </w:rPr>
        <w:t>Apéndice A</w:t>
      </w:r>
      <w:r w:rsidRPr="00731626">
        <w:rPr>
          <w:rFonts w:ascii="Book Antiqua" w:hAnsi="Book Antiqua"/>
          <w:lang w:val="es-ES"/>
        </w:rPr>
        <w:t xml:space="preserve">) </w:t>
      </w:r>
      <w:r w:rsidR="0097559A" w:rsidRPr="00731626">
        <w:rPr>
          <w:rFonts w:ascii="Book Antiqua" w:hAnsi="Book Antiqua"/>
          <w:lang w:val="es-ES"/>
        </w:rPr>
        <w:t xml:space="preserve">presentando información sobre el </w:t>
      </w:r>
      <w:r w:rsidR="00227BC6" w:rsidRPr="00731626">
        <w:rPr>
          <w:rFonts w:ascii="Book Antiqua" w:hAnsi="Book Antiqua"/>
          <w:lang w:val="es-ES"/>
        </w:rPr>
        <w:t>candidato</w:t>
      </w:r>
      <w:r w:rsidR="0097559A" w:rsidRPr="00731626">
        <w:rPr>
          <w:rFonts w:ascii="Book Antiqua" w:hAnsi="Book Antiqua"/>
          <w:lang w:val="es-ES"/>
        </w:rPr>
        <w:t xml:space="preserve"> y los dos proponentes</w:t>
      </w:r>
      <w:r w:rsidRPr="00731626">
        <w:rPr>
          <w:rFonts w:ascii="Book Antiqua" w:hAnsi="Book Antiqua"/>
          <w:lang w:val="es-ES"/>
        </w:rPr>
        <w:t xml:space="preserve">; </w:t>
      </w:r>
    </w:p>
    <w:p w14:paraId="02A0A763" w14:textId="77777777" w:rsidR="007C0DF5" w:rsidRPr="00731626" w:rsidRDefault="002D7F6B" w:rsidP="00731626">
      <w:pPr>
        <w:ind w:left="1134"/>
        <w:rPr>
          <w:rFonts w:ascii="Book Antiqua" w:hAnsi="Book Antiqua"/>
          <w:lang w:val="es-ES"/>
        </w:rPr>
      </w:pPr>
      <w:r w:rsidRPr="00731626">
        <w:rPr>
          <w:rFonts w:ascii="Book Antiqua" w:hAnsi="Book Antiqua"/>
          <w:lang w:val="es-ES"/>
        </w:rPr>
        <w:t xml:space="preserve">2) </w:t>
      </w:r>
      <w:r w:rsidR="0097559A" w:rsidRPr="00731626">
        <w:rPr>
          <w:rFonts w:ascii="Book Antiqua" w:hAnsi="Book Antiqua"/>
          <w:lang w:val="es-ES"/>
        </w:rPr>
        <w:t>CV comple</w:t>
      </w:r>
      <w:r w:rsidR="007326D4" w:rsidRPr="00731626">
        <w:rPr>
          <w:rFonts w:ascii="Book Antiqua" w:hAnsi="Book Antiqua"/>
          <w:lang w:val="es-ES"/>
        </w:rPr>
        <w:t>to</w:t>
      </w:r>
      <w:r w:rsidR="0097559A" w:rsidRPr="00731626">
        <w:rPr>
          <w:rFonts w:ascii="Book Antiqua" w:hAnsi="Book Antiqua"/>
          <w:lang w:val="es-ES"/>
        </w:rPr>
        <w:t xml:space="preserve"> del candidato,</w:t>
      </w:r>
      <w:r w:rsidR="00E470CE" w:rsidRPr="00731626">
        <w:rPr>
          <w:rFonts w:ascii="Book Antiqua" w:hAnsi="Book Antiqua"/>
          <w:lang w:val="es-ES"/>
        </w:rPr>
        <w:t xml:space="preserve"> que</w:t>
      </w:r>
      <w:r w:rsidR="0097559A" w:rsidRPr="00731626">
        <w:rPr>
          <w:rFonts w:ascii="Book Antiqua" w:hAnsi="Book Antiqua"/>
          <w:lang w:val="es-ES"/>
        </w:rPr>
        <w:t xml:space="preserve"> no exceda las </w:t>
      </w:r>
      <w:r w:rsidR="00D40C9F" w:rsidRPr="00731626">
        <w:rPr>
          <w:rFonts w:ascii="Book Antiqua" w:hAnsi="Book Antiqua"/>
          <w:lang w:val="es-ES"/>
        </w:rPr>
        <w:t xml:space="preserve">1000-1200 palabras (en </w:t>
      </w:r>
      <w:r w:rsidR="00932077" w:rsidRPr="00731626">
        <w:rPr>
          <w:rFonts w:ascii="Book Antiqua" w:hAnsi="Book Antiqua"/>
          <w:lang w:val="es-ES"/>
        </w:rPr>
        <w:t>inglés</w:t>
      </w:r>
      <w:r w:rsidR="00D40C9F" w:rsidRPr="00731626">
        <w:rPr>
          <w:rFonts w:ascii="Book Antiqua" w:hAnsi="Book Antiqua"/>
          <w:lang w:val="es-ES"/>
        </w:rPr>
        <w:t>);</w:t>
      </w:r>
      <w:r w:rsidRPr="00731626">
        <w:rPr>
          <w:rFonts w:ascii="Book Antiqua" w:hAnsi="Book Antiqua"/>
          <w:lang w:val="es-ES"/>
        </w:rPr>
        <w:t xml:space="preserve"> </w:t>
      </w:r>
    </w:p>
    <w:p w14:paraId="6842205C" w14:textId="77777777" w:rsidR="007C0DF5" w:rsidRPr="00731626" w:rsidRDefault="002D7F6B" w:rsidP="00731626">
      <w:pPr>
        <w:ind w:left="1134"/>
        <w:rPr>
          <w:rFonts w:ascii="Book Antiqua" w:hAnsi="Book Antiqua"/>
          <w:lang w:val="es-ES"/>
        </w:rPr>
      </w:pPr>
      <w:r w:rsidRPr="00731626">
        <w:rPr>
          <w:rFonts w:ascii="Book Antiqua" w:hAnsi="Book Antiqua"/>
          <w:lang w:val="es-ES"/>
        </w:rPr>
        <w:t xml:space="preserve">3) </w:t>
      </w:r>
      <w:r w:rsidR="00D40C9F" w:rsidRPr="00731626">
        <w:rPr>
          <w:rFonts w:ascii="Book Antiqua" w:hAnsi="Book Antiqua"/>
          <w:lang w:val="es-ES"/>
        </w:rPr>
        <w:t>un breve escrito</w:t>
      </w:r>
      <w:r w:rsidR="00227BC6" w:rsidRPr="00731626">
        <w:rPr>
          <w:rFonts w:ascii="Book Antiqua" w:hAnsi="Book Antiqua"/>
          <w:lang w:val="es-ES"/>
        </w:rPr>
        <w:t xml:space="preserve"> </w:t>
      </w:r>
      <w:r w:rsidR="00D40C9F" w:rsidRPr="00731626">
        <w:rPr>
          <w:rFonts w:ascii="Book Antiqua" w:hAnsi="Book Antiqua"/>
          <w:lang w:val="es-ES"/>
        </w:rPr>
        <w:t xml:space="preserve">bibliográfico de no más de 200 palabras (en </w:t>
      </w:r>
      <w:r w:rsidR="00932077" w:rsidRPr="00731626">
        <w:rPr>
          <w:rFonts w:ascii="Book Antiqua" w:hAnsi="Book Antiqua"/>
          <w:lang w:val="es-ES"/>
        </w:rPr>
        <w:t>inglés</w:t>
      </w:r>
      <w:r w:rsidR="00D40C9F" w:rsidRPr="00731626">
        <w:rPr>
          <w:rFonts w:ascii="Book Antiqua" w:hAnsi="Book Antiqua"/>
          <w:lang w:val="es-ES"/>
        </w:rPr>
        <w:t>);</w:t>
      </w:r>
    </w:p>
    <w:p w14:paraId="4BE04762" w14:textId="77777777" w:rsidR="007C0DF5" w:rsidRPr="00731626" w:rsidRDefault="002D7F6B" w:rsidP="00731626">
      <w:pPr>
        <w:ind w:left="1134"/>
        <w:rPr>
          <w:rFonts w:ascii="Book Antiqua" w:hAnsi="Book Antiqua"/>
          <w:lang w:val="es-ES"/>
        </w:rPr>
      </w:pPr>
      <w:r w:rsidRPr="00731626">
        <w:rPr>
          <w:rFonts w:ascii="Book Antiqua" w:hAnsi="Book Antiqua"/>
          <w:lang w:val="es-ES"/>
        </w:rPr>
        <w:t xml:space="preserve">4) </w:t>
      </w:r>
      <w:r w:rsidR="00D40C9F" w:rsidRPr="00731626">
        <w:rPr>
          <w:rFonts w:ascii="Book Antiqua" w:hAnsi="Book Antiqua"/>
          <w:lang w:val="es-ES"/>
        </w:rPr>
        <w:t xml:space="preserve">un escrito o declaración de la visión del candidato para la </w:t>
      </w:r>
      <w:r w:rsidR="003D7163" w:rsidRPr="00731626">
        <w:rPr>
          <w:rFonts w:ascii="Book Antiqua" w:hAnsi="Book Antiqua"/>
          <w:lang w:val="es-ES"/>
        </w:rPr>
        <w:t>AIETS</w:t>
      </w:r>
      <w:r w:rsidR="00D40C9F" w:rsidRPr="00731626">
        <w:rPr>
          <w:rFonts w:ascii="Book Antiqua" w:hAnsi="Book Antiqua"/>
          <w:lang w:val="es-ES"/>
        </w:rPr>
        <w:t xml:space="preserve"> de no más de 400 palabras</w:t>
      </w:r>
      <w:r w:rsidRPr="00731626">
        <w:rPr>
          <w:rFonts w:ascii="Book Antiqua" w:hAnsi="Book Antiqua"/>
          <w:lang w:val="es-ES"/>
        </w:rPr>
        <w:t xml:space="preserve"> (</w:t>
      </w:r>
      <w:r w:rsidR="00D40C9F" w:rsidRPr="00731626">
        <w:rPr>
          <w:rFonts w:ascii="Book Antiqua" w:hAnsi="Book Antiqua"/>
          <w:lang w:val="es-ES"/>
        </w:rPr>
        <w:t>e</w:t>
      </w:r>
      <w:r w:rsidRPr="00731626">
        <w:rPr>
          <w:rFonts w:ascii="Book Antiqua" w:hAnsi="Book Antiqua"/>
          <w:lang w:val="es-ES"/>
        </w:rPr>
        <w:t xml:space="preserve">n </w:t>
      </w:r>
      <w:r w:rsidR="00932077" w:rsidRPr="00731626">
        <w:rPr>
          <w:rFonts w:ascii="Book Antiqua" w:hAnsi="Book Antiqua"/>
          <w:lang w:val="es-ES"/>
        </w:rPr>
        <w:t>inglés</w:t>
      </w:r>
      <w:r w:rsidRPr="00731626">
        <w:rPr>
          <w:rFonts w:ascii="Book Antiqua" w:hAnsi="Book Antiqua"/>
          <w:lang w:val="es-ES"/>
        </w:rPr>
        <w:t xml:space="preserve">); </w:t>
      </w:r>
    </w:p>
    <w:p w14:paraId="761F62E6" w14:textId="77777777" w:rsidR="007C0DF5" w:rsidRPr="00731626" w:rsidRDefault="002D7F6B" w:rsidP="00731626">
      <w:pPr>
        <w:ind w:left="1134"/>
        <w:rPr>
          <w:rFonts w:ascii="Book Antiqua" w:hAnsi="Book Antiqua"/>
          <w:lang w:val="es-ES"/>
        </w:rPr>
      </w:pPr>
      <w:r w:rsidRPr="00731626">
        <w:rPr>
          <w:rFonts w:ascii="Book Antiqua" w:hAnsi="Book Antiqua"/>
          <w:lang w:val="es-ES"/>
        </w:rPr>
        <w:t xml:space="preserve">5) </w:t>
      </w:r>
      <w:r w:rsidR="00D40C9F" w:rsidRPr="00731626">
        <w:rPr>
          <w:rFonts w:ascii="Book Antiqua" w:hAnsi="Book Antiqua"/>
          <w:lang w:val="es-ES"/>
        </w:rPr>
        <w:t>una foto de buena calidad digital.</w:t>
      </w:r>
    </w:p>
    <w:p w14:paraId="2D220BC4" w14:textId="77777777" w:rsidR="002D7F6B" w:rsidRPr="00731626" w:rsidRDefault="00D40C9F" w:rsidP="00731626">
      <w:pPr>
        <w:pStyle w:val="ListParagraph"/>
        <w:numPr>
          <w:ilvl w:val="3"/>
          <w:numId w:val="8"/>
        </w:numPr>
        <w:ind w:left="709" w:hanging="425"/>
        <w:rPr>
          <w:rFonts w:ascii="Book Antiqua" w:hAnsi="Book Antiqua"/>
          <w:b/>
          <w:lang w:val="es-ES"/>
        </w:rPr>
      </w:pPr>
      <w:r w:rsidRPr="00731626">
        <w:rPr>
          <w:rFonts w:ascii="Book Antiqua" w:hAnsi="Book Antiqua"/>
          <w:b/>
          <w:lang w:val="es-ES"/>
        </w:rPr>
        <w:t xml:space="preserve">Solo </w:t>
      </w:r>
      <w:r w:rsidR="00227BC6" w:rsidRPr="00731626">
        <w:rPr>
          <w:rFonts w:ascii="Book Antiqua" w:hAnsi="Book Antiqua"/>
          <w:b/>
          <w:lang w:val="es-ES"/>
        </w:rPr>
        <w:t>candidaturas</w:t>
      </w:r>
      <w:r w:rsidRPr="00731626">
        <w:rPr>
          <w:rFonts w:ascii="Book Antiqua" w:hAnsi="Book Antiqua"/>
          <w:b/>
          <w:lang w:val="es-ES"/>
        </w:rPr>
        <w:t xml:space="preserve"> con la documentación completa serán consideradas.</w:t>
      </w:r>
    </w:p>
    <w:p w14:paraId="0E2A1B93" w14:textId="77777777" w:rsidR="007C0DF5" w:rsidRPr="00731626" w:rsidRDefault="00D40C9F" w:rsidP="00731626">
      <w:pPr>
        <w:pStyle w:val="ListParagraph"/>
        <w:numPr>
          <w:ilvl w:val="0"/>
          <w:numId w:val="8"/>
        </w:numPr>
        <w:spacing w:before="120"/>
        <w:ind w:left="709" w:hanging="425"/>
        <w:rPr>
          <w:rFonts w:ascii="Book Antiqua" w:hAnsi="Book Antiqua" w:cstheme="minorHAnsi"/>
          <w:lang w:val="es-ES"/>
        </w:rPr>
      </w:pPr>
      <w:r w:rsidRPr="00731626">
        <w:rPr>
          <w:rFonts w:ascii="Book Antiqua" w:hAnsi="Book Antiqua" w:cstheme="minorHAnsi"/>
          <w:b/>
          <w:i/>
          <w:u w:val="single"/>
          <w:lang w:val="es-ES"/>
        </w:rPr>
        <w:t xml:space="preserve">Estos documentos y materiales serán traducidos a todos los idiomas oficiales de la </w:t>
      </w:r>
      <w:r w:rsidR="003D7163" w:rsidRPr="00731626">
        <w:rPr>
          <w:rFonts w:ascii="Book Antiqua" w:hAnsi="Book Antiqua" w:cstheme="minorHAnsi"/>
          <w:b/>
          <w:i/>
          <w:u w:val="single"/>
          <w:lang w:val="es-ES"/>
        </w:rPr>
        <w:t>AIETS</w:t>
      </w:r>
      <w:r w:rsidRPr="00731626">
        <w:rPr>
          <w:rFonts w:ascii="Book Antiqua" w:hAnsi="Book Antiqua" w:cstheme="minorHAnsi"/>
          <w:b/>
          <w:i/>
          <w:u w:val="single"/>
          <w:lang w:val="es-ES"/>
        </w:rPr>
        <w:t xml:space="preserve"> y publicados con la boleta en el sitio web de la </w:t>
      </w:r>
      <w:r w:rsidR="003D7163" w:rsidRPr="00731626">
        <w:rPr>
          <w:rFonts w:ascii="Book Antiqua" w:hAnsi="Book Antiqua" w:cstheme="minorHAnsi"/>
          <w:b/>
          <w:i/>
          <w:u w:val="single"/>
          <w:lang w:val="es-ES"/>
        </w:rPr>
        <w:t>AIETS</w:t>
      </w:r>
      <w:r w:rsidRPr="00731626">
        <w:rPr>
          <w:rFonts w:ascii="Book Antiqua" w:hAnsi="Book Antiqua" w:cstheme="minorHAnsi"/>
          <w:b/>
          <w:i/>
          <w:u w:val="single"/>
          <w:lang w:val="es-ES"/>
        </w:rPr>
        <w:t xml:space="preserve">. </w:t>
      </w:r>
    </w:p>
    <w:p w14:paraId="007080D1" w14:textId="77777777" w:rsidR="00A5331C" w:rsidRPr="00731626" w:rsidRDefault="00D40C9F" w:rsidP="00731626">
      <w:pPr>
        <w:spacing w:before="120"/>
        <w:rPr>
          <w:rFonts w:ascii="Book Antiqua" w:hAnsi="Book Antiqua" w:cstheme="minorHAnsi"/>
          <w:lang w:val="es-ES"/>
        </w:rPr>
      </w:pPr>
      <w:r w:rsidRPr="00731626">
        <w:rPr>
          <w:rFonts w:ascii="Book Antiqua" w:hAnsi="Book Antiqua" w:cstheme="minorHAnsi"/>
          <w:lang w:val="es-ES"/>
        </w:rPr>
        <w:t>El Comité de Nominaciones</w:t>
      </w:r>
      <w:r w:rsidR="00DA212A" w:rsidRPr="00731626">
        <w:rPr>
          <w:rFonts w:ascii="Book Antiqua" w:hAnsi="Book Antiqua" w:cstheme="minorHAnsi"/>
          <w:lang w:val="es-ES"/>
        </w:rPr>
        <w:t xml:space="preserve"> considerará a los posibles candidatos</w:t>
      </w:r>
      <w:r w:rsidR="00AA1657" w:rsidRPr="00731626">
        <w:rPr>
          <w:rFonts w:ascii="Book Antiqua" w:hAnsi="Book Antiqua" w:cstheme="minorHAnsi"/>
          <w:lang w:val="es-ES"/>
        </w:rPr>
        <w:t xml:space="preserve"> y </w:t>
      </w:r>
      <w:r w:rsidR="00DA212A" w:rsidRPr="00731626">
        <w:rPr>
          <w:rFonts w:ascii="Book Antiqua" w:hAnsi="Book Antiqua" w:cstheme="minorHAnsi"/>
          <w:lang w:val="es-ES"/>
        </w:rPr>
        <w:t>u</w:t>
      </w:r>
      <w:r w:rsidR="00AA1657" w:rsidRPr="00731626">
        <w:rPr>
          <w:rFonts w:ascii="Book Antiqua" w:hAnsi="Book Antiqua" w:cstheme="minorHAnsi"/>
          <w:lang w:val="es-ES"/>
        </w:rPr>
        <w:t>s</w:t>
      </w:r>
      <w:r w:rsidR="00DA212A" w:rsidRPr="00731626">
        <w:rPr>
          <w:rFonts w:ascii="Book Antiqua" w:hAnsi="Book Antiqua" w:cstheme="minorHAnsi"/>
          <w:lang w:val="es-ES"/>
        </w:rPr>
        <w:t>ará su</w:t>
      </w:r>
      <w:r w:rsidR="00AA1657" w:rsidRPr="00731626">
        <w:rPr>
          <w:rFonts w:ascii="Book Antiqua" w:hAnsi="Book Antiqua" w:cstheme="minorHAnsi"/>
          <w:lang w:val="es-ES"/>
        </w:rPr>
        <w:t xml:space="preserve"> criterio para evaluar y seleccionar un listado </w:t>
      </w:r>
      <w:r w:rsidR="008873FB" w:rsidRPr="00731626">
        <w:rPr>
          <w:rFonts w:ascii="Book Antiqua" w:hAnsi="Book Antiqua" w:cstheme="minorHAnsi"/>
          <w:lang w:val="es-ES"/>
        </w:rPr>
        <w:t xml:space="preserve">con al menos dos </w:t>
      </w:r>
      <w:r w:rsidR="00AA1657" w:rsidRPr="00731626">
        <w:rPr>
          <w:rFonts w:ascii="Book Antiqua" w:hAnsi="Book Antiqua" w:cstheme="minorHAnsi"/>
          <w:lang w:val="es-ES"/>
        </w:rPr>
        <w:t>candidatos para postularse a</w:t>
      </w:r>
      <w:r w:rsidR="008873FB" w:rsidRPr="00731626">
        <w:rPr>
          <w:rFonts w:ascii="Book Antiqua" w:hAnsi="Book Antiqua" w:cstheme="minorHAnsi"/>
          <w:lang w:val="es-ES"/>
        </w:rPr>
        <w:t xml:space="preserve"> </w:t>
      </w:r>
      <w:r w:rsidR="006D30B3" w:rsidRPr="00731626">
        <w:rPr>
          <w:rFonts w:ascii="Book Antiqua" w:hAnsi="Book Antiqua" w:cstheme="minorHAnsi"/>
          <w:lang w:val="es-ES"/>
        </w:rPr>
        <w:t>cada cargo</w:t>
      </w:r>
      <w:r w:rsidR="00AA1657" w:rsidRPr="00731626">
        <w:rPr>
          <w:rFonts w:ascii="Book Antiqua" w:hAnsi="Book Antiqua" w:cstheme="minorHAnsi"/>
          <w:lang w:val="es-ES"/>
        </w:rPr>
        <w:t>.</w:t>
      </w:r>
      <w:r w:rsidR="00A5331C" w:rsidRPr="00731626">
        <w:rPr>
          <w:rFonts w:ascii="Book Antiqua" w:hAnsi="Book Antiqua" w:cstheme="minorHAnsi"/>
          <w:lang w:val="es-ES"/>
        </w:rPr>
        <w:t xml:space="preserve"> </w:t>
      </w:r>
    </w:p>
    <w:p w14:paraId="770A7E0E" w14:textId="77777777" w:rsidR="00A5331C" w:rsidRPr="00731626" w:rsidRDefault="00007963" w:rsidP="00731626">
      <w:pPr>
        <w:spacing w:before="120"/>
        <w:rPr>
          <w:rFonts w:ascii="Book Antiqua" w:hAnsi="Book Antiqua" w:cs="Arial"/>
          <w:lang w:val="es-ES"/>
        </w:rPr>
      </w:pPr>
      <w:r w:rsidRPr="00731626">
        <w:rPr>
          <w:rFonts w:ascii="Book Antiqua" w:hAnsi="Book Antiqua" w:cs="Arial"/>
          <w:lang w:val="es-ES"/>
        </w:rPr>
        <w:t xml:space="preserve">Las </w:t>
      </w:r>
      <w:r w:rsidR="006D30B3" w:rsidRPr="00731626">
        <w:rPr>
          <w:rFonts w:ascii="Book Antiqua" w:hAnsi="Book Antiqua" w:cs="Arial"/>
          <w:lang w:val="es-ES"/>
        </w:rPr>
        <w:t>Candidaturas</w:t>
      </w:r>
      <w:r w:rsidR="00A5331C" w:rsidRPr="00731626">
        <w:rPr>
          <w:rFonts w:ascii="Book Antiqua" w:hAnsi="Book Antiqua" w:cs="Arial"/>
          <w:lang w:val="es-ES"/>
        </w:rPr>
        <w:t xml:space="preserve"> </w:t>
      </w:r>
      <w:r w:rsidRPr="00731626">
        <w:rPr>
          <w:rFonts w:ascii="Book Antiqua" w:hAnsi="Book Antiqua" w:cs="Arial"/>
          <w:lang w:val="es-ES"/>
        </w:rPr>
        <w:t>y</w:t>
      </w:r>
      <w:r w:rsidR="00A5331C" w:rsidRPr="00731626">
        <w:rPr>
          <w:rFonts w:ascii="Book Antiqua" w:hAnsi="Book Antiqua" w:cs="Arial"/>
          <w:lang w:val="es-ES"/>
        </w:rPr>
        <w:t xml:space="preserve"> document</w:t>
      </w:r>
      <w:r w:rsidRPr="00731626">
        <w:rPr>
          <w:rFonts w:ascii="Book Antiqua" w:hAnsi="Book Antiqua" w:cs="Arial"/>
          <w:lang w:val="es-ES"/>
        </w:rPr>
        <w:t>os deberán ser enviados a</w:t>
      </w:r>
      <w:r w:rsidR="00AA1657" w:rsidRPr="00731626">
        <w:rPr>
          <w:rFonts w:ascii="Book Antiqua" w:hAnsi="Book Antiqua" w:cs="Arial"/>
          <w:lang w:val="es-ES"/>
        </w:rPr>
        <w:t xml:space="preserve"> la </w:t>
      </w:r>
      <w:r w:rsidR="00932077" w:rsidRPr="00731626">
        <w:rPr>
          <w:rFonts w:ascii="Book Antiqua" w:hAnsi="Book Antiqua" w:cs="Arial"/>
          <w:lang w:val="es-ES"/>
        </w:rPr>
        <w:t>Presidenta</w:t>
      </w:r>
      <w:r w:rsidR="00AA1657" w:rsidRPr="00731626">
        <w:rPr>
          <w:rFonts w:ascii="Book Antiqua" w:hAnsi="Book Antiqua" w:cs="Arial"/>
          <w:lang w:val="es-ES"/>
        </w:rPr>
        <w:t xml:space="preserve"> del Comité de Nominaciones de la </w:t>
      </w:r>
      <w:r w:rsidR="003D7163" w:rsidRPr="00731626">
        <w:rPr>
          <w:rFonts w:ascii="Book Antiqua" w:hAnsi="Book Antiqua" w:cs="Arial"/>
          <w:lang w:val="es-ES"/>
        </w:rPr>
        <w:t>AIETS</w:t>
      </w:r>
      <w:r w:rsidR="00932077" w:rsidRPr="00731626">
        <w:rPr>
          <w:rFonts w:ascii="Book Antiqua" w:hAnsi="Book Antiqua" w:cs="Arial"/>
          <w:lang w:val="es-ES"/>
        </w:rPr>
        <w:t>, Dr</w:t>
      </w:r>
      <w:r w:rsidR="00055E5E" w:rsidRPr="00731626">
        <w:rPr>
          <w:rFonts w:ascii="Book Antiqua" w:hAnsi="Book Antiqua" w:cs="Arial"/>
          <w:lang w:val="es-ES"/>
        </w:rPr>
        <w:t>a</w:t>
      </w:r>
      <w:r w:rsidR="00932077" w:rsidRPr="00731626">
        <w:rPr>
          <w:rFonts w:ascii="Book Antiqua" w:hAnsi="Book Antiqua" w:cs="Arial"/>
          <w:lang w:val="es-ES"/>
        </w:rPr>
        <w:t>.</w:t>
      </w:r>
      <w:r w:rsidR="0030242C" w:rsidRPr="00731626">
        <w:rPr>
          <w:rFonts w:ascii="Book Antiqua" w:hAnsi="Book Antiqua" w:cs="Arial"/>
          <w:lang w:val="es-ES"/>
        </w:rPr>
        <w:t xml:space="preserve"> </w:t>
      </w:r>
      <w:r w:rsidR="007C0DF5" w:rsidRPr="00731626">
        <w:rPr>
          <w:rFonts w:ascii="Book Antiqua" w:hAnsi="Book Antiqua" w:cs="Arial"/>
          <w:lang w:val="es-ES"/>
        </w:rPr>
        <w:t>Janestic Twikirize</w:t>
      </w:r>
      <w:r w:rsidR="00A5331C" w:rsidRPr="00731626">
        <w:rPr>
          <w:rFonts w:ascii="Book Antiqua" w:hAnsi="Book Antiqua" w:cs="Arial"/>
          <w:lang w:val="es-ES"/>
        </w:rPr>
        <w:t xml:space="preserve"> a: </w:t>
      </w:r>
      <w:hyperlink r:id="rId7" w:history="1">
        <w:r w:rsidR="007C0DF5" w:rsidRPr="00731626">
          <w:rPr>
            <w:rStyle w:val="Hyperlink"/>
            <w:rFonts w:ascii="Book Antiqua" w:hAnsi="Book Antiqua" w:cs="Arial"/>
            <w:color w:val="auto"/>
            <w:lang w:val="es-ES"/>
          </w:rPr>
          <w:t>janestic@gmail.com</w:t>
        </w:r>
      </w:hyperlink>
      <w:r w:rsidR="00A5331C" w:rsidRPr="00731626">
        <w:rPr>
          <w:rFonts w:ascii="Book Antiqua" w:hAnsi="Book Antiqua" w:cs="Arial"/>
          <w:lang w:val="es-ES"/>
        </w:rPr>
        <w:t xml:space="preserve"> </w:t>
      </w:r>
    </w:p>
    <w:p w14:paraId="11768B8E" w14:textId="77777777" w:rsidR="00A90322" w:rsidRDefault="00A90322" w:rsidP="00A90322">
      <w:pPr>
        <w:jc w:val="center"/>
        <w:rPr>
          <w:b/>
          <w:color w:val="FF0000"/>
          <w:sz w:val="28"/>
          <w:szCs w:val="28"/>
          <w:lang w:val="en-GB"/>
        </w:rPr>
      </w:pPr>
      <w:r>
        <w:rPr>
          <w:b/>
          <w:color w:val="FF0000"/>
          <w:sz w:val="28"/>
          <w:szCs w:val="28"/>
          <w:lang w:val="en-GB"/>
        </w:rPr>
        <w:t>EXTENSION OF DEADLINE FOR NOMINATIONS: 30</w:t>
      </w:r>
      <w:r>
        <w:rPr>
          <w:b/>
          <w:color w:val="FF0000"/>
          <w:sz w:val="28"/>
          <w:szCs w:val="28"/>
          <w:vertAlign w:val="superscript"/>
          <w:lang w:val="en-GB"/>
        </w:rPr>
        <w:t>th</w:t>
      </w:r>
      <w:r>
        <w:rPr>
          <w:b/>
          <w:color w:val="FF0000"/>
          <w:sz w:val="28"/>
          <w:szCs w:val="28"/>
          <w:lang w:val="en-GB"/>
        </w:rPr>
        <w:t xml:space="preserve"> AUGUST 2019</w:t>
      </w:r>
    </w:p>
    <w:p w14:paraId="6578D7FF" w14:textId="77777777" w:rsidR="00DC4CA2" w:rsidRPr="00731626" w:rsidRDefault="00DC4CA2" w:rsidP="00731626">
      <w:pPr>
        <w:spacing w:after="160" w:line="259" w:lineRule="auto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</w:pPr>
      <w:bookmarkStart w:id="0" w:name="_GoBack"/>
      <w:bookmarkEnd w:id="0"/>
    </w:p>
    <w:p w14:paraId="680346D3" w14:textId="77777777" w:rsidR="00DC4CA2" w:rsidRPr="00731626" w:rsidRDefault="00DC4CA2" w:rsidP="00731626">
      <w:pPr>
        <w:spacing w:after="160" w:line="259" w:lineRule="auto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</w:pPr>
    </w:p>
    <w:p w14:paraId="60C0E9C9" w14:textId="77777777" w:rsidR="00DC4CA2" w:rsidRPr="00731626" w:rsidRDefault="00DC4CA2" w:rsidP="00731626">
      <w:pPr>
        <w:spacing w:after="160" w:line="259" w:lineRule="auto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</w:pPr>
    </w:p>
    <w:p w14:paraId="63D5BBC1" w14:textId="77777777" w:rsidR="00DC4CA2" w:rsidRPr="00731626" w:rsidRDefault="00DC4CA2" w:rsidP="00731626">
      <w:pPr>
        <w:spacing w:after="160" w:line="259" w:lineRule="auto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</w:pPr>
    </w:p>
    <w:p w14:paraId="1990BEFF" w14:textId="77777777" w:rsidR="00DC4CA2" w:rsidRPr="00731626" w:rsidRDefault="00DC4CA2" w:rsidP="00731626">
      <w:pPr>
        <w:spacing w:after="160" w:line="259" w:lineRule="auto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</w:pPr>
    </w:p>
    <w:p w14:paraId="60FBF4FB" w14:textId="77777777" w:rsidR="00DC4CA2" w:rsidRPr="00731626" w:rsidRDefault="00DC4CA2" w:rsidP="00731626">
      <w:pPr>
        <w:spacing w:after="160" w:line="259" w:lineRule="auto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</w:pPr>
    </w:p>
    <w:p w14:paraId="3CF231CD" w14:textId="77777777" w:rsidR="00DC4CA2" w:rsidRPr="00731626" w:rsidRDefault="00DC4CA2" w:rsidP="00731626">
      <w:pPr>
        <w:spacing w:after="160" w:line="259" w:lineRule="auto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</w:pPr>
    </w:p>
    <w:p w14:paraId="326D5F8A" w14:textId="77777777" w:rsidR="00DC4CA2" w:rsidRPr="00731626" w:rsidRDefault="00DC4CA2" w:rsidP="00731626">
      <w:pPr>
        <w:spacing w:after="160" w:line="259" w:lineRule="auto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</w:pPr>
    </w:p>
    <w:p w14:paraId="28F6F159" w14:textId="77777777" w:rsidR="00DC4CA2" w:rsidRPr="00731626" w:rsidRDefault="00DC4CA2" w:rsidP="00731626">
      <w:pPr>
        <w:spacing w:after="160" w:line="259" w:lineRule="auto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</w:pPr>
    </w:p>
    <w:p w14:paraId="2495B05C" w14:textId="77777777" w:rsidR="00DC4CA2" w:rsidRPr="00731626" w:rsidRDefault="00DC4CA2" w:rsidP="00731626">
      <w:pPr>
        <w:spacing w:after="160" w:line="259" w:lineRule="auto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</w:pPr>
    </w:p>
    <w:p w14:paraId="1D9B88C6" w14:textId="77777777" w:rsidR="00DC4CA2" w:rsidRPr="00731626" w:rsidRDefault="00DC4CA2" w:rsidP="00731626">
      <w:pPr>
        <w:spacing w:after="160" w:line="259" w:lineRule="auto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</w:pPr>
    </w:p>
    <w:p w14:paraId="72DAD51D" w14:textId="77777777" w:rsidR="00DC4CA2" w:rsidRPr="00731626" w:rsidRDefault="00DC4CA2" w:rsidP="00731626">
      <w:pPr>
        <w:spacing w:after="160" w:line="259" w:lineRule="auto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</w:pPr>
    </w:p>
    <w:p w14:paraId="502EBAC9" w14:textId="77777777" w:rsidR="00DC4CA2" w:rsidRPr="00731626" w:rsidRDefault="00DC4CA2" w:rsidP="00731626">
      <w:pPr>
        <w:spacing w:after="160" w:line="259" w:lineRule="auto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</w:pPr>
    </w:p>
    <w:p w14:paraId="2BC09799" w14:textId="77777777" w:rsidR="00DC4CA2" w:rsidRPr="00731626" w:rsidRDefault="00DC4CA2" w:rsidP="00731626">
      <w:pPr>
        <w:spacing w:after="160" w:line="259" w:lineRule="auto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</w:pPr>
    </w:p>
    <w:p w14:paraId="1684959C" w14:textId="77777777" w:rsidR="007C0DF5" w:rsidRPr="00731626" w:rsidRDefault="00236056" w:rsidP="00731626">
      <w:pPr>
        <w:spacing w:after="160" w:line="259" w:lineRule="auto"/>
        <w:rPr>
          <w:rFonts w:ascii="Bookman Old Style" w:hAnsi="Bookman Old Style"/>
          <w:sz w:val="24"/>
          <w:szCs w:val="24"/>
          <w:lang w:val="es-ES"/>
        </w:rPr>
      </w:pPr>
      <w:r w:rsidRPr="00731626"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  <w:t>AP</w:t>
      </w:r>
      <w:r w:rsidR="00932077" w:rsidRPr="00731626"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  <w:t>E</w:t>
      </w:r>
      <w:r w:rsidR="00DA212A" w:rsidRPr="00731626"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  <w:t>NDICE</w:t>
      </w:r>
      <w:r w:rsidRPr="00731626"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  <w:t xml:space="preserve"> A: </w:t>
      </w:r>
      <w:r w:rsidR="00DA212A" w:rsidRPr="00731626"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  <w:t xml:space="preserve">Formulario de </w:t>
      </w:r>
      <w:r w:rsidR="00227BC6" w:rsidRPr="00731626"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  <w:t>Candidatura</w:t>
      </w:r>
      <w:r w:rsidR="00DA212A" w:rsidRPr="00731626"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  <w:t xml:space="preserve"> para</w:t>
      </w:r>
      <w:r w:rsidR="00055E5E" w:rsidRPr="00731626"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  <w:t xml:space="preserve"> </w:t>
      </w:r>
      <w:r w:rsidR="00DA212A" w:rsidRPr="00731626"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  <w:t>Elecci</w:t>
      </w:r>
      <w:r w:rsidR="006D30B3" w:rsidRPr="00731626"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  <w:t>ones</w:t>
      </w:r>
      <w:r w:rsidR="00DA212A" w:rsidRPr="00731626"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  <w:t xml:space="preserve"> de la </w:t>
      </w:r>
      <w:r w:rsidR="003D7163" w:rsidRPr="00731626"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  <w:t>AIETS</w:t>
      </w:r>
    </w:p>
    <w:tbl>
      <w:tblPr>
        <w:tblW w:w="96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3"/>
        <w:gridCol w:w="6593"/>
      </w:tblGrid>
      <w:tr w:rsidR="00731626" w:rsidRPr="00731626" w14:paraId="116D145F" w14:textId="77777777" w:rsidTr="007C0DF5">
        <w:tc>
          <w:tcPr>
            <w:tcW w:w="96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C5105" w14:textId="77777777" w:rsidR="007C0DF5" w:rsidRPr="00731626" w:rsidRDefault="007C0DF5" w:rsidP="007316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ookman Old Style" w:eastAsia="SimSun" w:hAnsi="Bookman Old Style" w:cs="Lucida Sans"/>
                <w:kern w:val="1"/>
                <w:lang w:val="ru-RU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  <w:t>Informa</w:t>
            </w:r>
            <w:r w:rsidR="00DA212A"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ción de</w:t>
            </w:r>
            <w:r w:rsidR="00227BC6"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l candidato (a)</w:t>
            </w:r>
          </w:p>
        </w:tc>
      </w:tr>
      <w:tr w:rsidR="00731626" w:rsidRPr="00731626" w14:paraId="6F13C5C4" w14:textId="77777777" w:rsidTr="00364186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33530" w14:textId="77777777" w:rsidR="00364186" w:rsidRPr="00731626" w:rsidRDefault="00DA212A" w:rsidP="00731626">
            <w:pPr>
              <w:widowControl w:val="0"/>
              <w:suppressLineNumbers/>
              <w:suppressAutoHyphens/>
              <w:spacing w:after="0" w:line="240" w:lineRule="auto"/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Puesto al que se le nomina</w:t>
            </w:r>
            <w:r w:rsidR="00364186"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 xml:space="preserve"> 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C4084" w14:textId="77777777" w:rsidR="00364186" w:rsidRPr="00731626" w:rsidRDefault="00364186" w:rsidP="007316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</w:p>
        </w:tc>
      </w:tr>
      <w:tr w:rsidR="00731626" w:rsidRPr="00731626" w14:paraId="56CB10BB" w14:textId="77777777" w:rsidTr="00364186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6EAC9" w14:textId="77777777" w:rsidR="007C0DF5" w:rsidRPr="00731626" w:rsidRDefault="00DA212A" w:rsidP="00731626">
            <w:pPr>
              <w:widowControl w:val="0"/>
              <w:suppressLineNumbers/>
              <w:suppressAutoHyphens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Nombre completo</w:t>
            </w:r>
            <w:r w:rsidR="007C0DF5"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  <w:t xml:space="preserve"> </w:t>
            </w:r>
            <w:r w:rsidR="007C0DF5" w:rsidRPr="00731626"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  <w:t>(</w:t>
            </w:r>
            <w:r w:rsidRPr="00731626">
              <w:rPr>
                <w:rFonts w:ascii="Bookman Old Style" w:eastAsia="SimSun" w:hAnsi="Bookman Old Style" w:cs="Arial Narrow"/>
                <w:kern w:val="1"/>
                <w:lang w:val="es-ES" w:eastAsia="hi-IN" w:bidi="hi-IN"/>
              </w:rPr>
              <w:t>en el siguiente formato- Nombre, APELLIDO)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BA0128" w14:textId="77777777" w:rsidR="007C0DF5" w:rsidRPr="00731626" w:rsidRDefault="007C0DF5" w:rsidP="007316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</w:p>
        </w:tc>
      </w:tr>
      <w:tr w:rsidR="00731626" w:rsidRPr="00731626" w14:paraId="6E5F4B4D" w14:textId="77777777" w:rsidTr="00364186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DAE6C" w14:textId="77777777" w:rsidR="007C0DF5" w:rsidRPr="00731626" w:rsidRDefault="007C0DF5" w:rsidP="00731626">
            <w:pPr>
              <w:widowControl w:val="0"/>
              <w:suppressLineNumbers/>
              <w:suppressAutoHyphens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  <w:t>U</w:t>
            </w:r>
            <w:proofErr w:type="spellStart"/>
            <w:r w:rsidR="00DA212A"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niversidad</w:t>
            </w:r>
            <w:proofErr w:type="spellEnd"/>
            <w:r w:rsidR="00DA212A"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, departamento, puesto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2952EF" w14:textId="77777777" w:rsidR="007C0DF5" w:rsidRPr="00731626" w:rsidRDefault="007C0DF5" w:rsidP="007316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</w:p>
        </w:tc>
      </w:tr>
      <w:tr w:rsidR="00731626" w:rsidRPr="00731626" w14:paraId="14C622BD" w14:textId="77777777" w:rsidTr="00364186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8B6D1" w14:textId="77777777" w:rsidR="007C0DF5" w:rsidRPr="00731626" w:rsidRDefault="00DA212A" w:rsidP="00731626">
            <w:pPr>
              <w:widowControl w:val="0"/>
              <w:suppressLineNumbers/>
              <w:suppressAutoHyphens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es-ES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Dirección postal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EA54DC" w14:textId="77777777" w:rsidR="007C0DF5" w:rsidRPr="00731626" w:rsidRDefault="007C0DF5" w:rsidP="007316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</w:p>
        </w:tc>
      </w:tr>
      <w:tr w:rsidR="00731626" w:rsidRPr="00731626" w14:paraId="3EC4E653" w14:textId="77777777" w:rsidTr="00364186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F6396" w14:textId="77777777" w:rsidR="007C0DF5" w:rsidRPr="00731626" w:rsidRDefault="007C0DF5" w:rsidP="00731626">
            <w:pPr>
              <w:widowControl w:val="0"/>
              <w:suppressLineNumbers/>
              <w:suppressAutoHyphens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  <w:t xml:space="preserve">E-mail 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0C2A71" w14:textId="77777777" w:rsidR="007C0DF5" w:rsidRPr="00731626" w:rsidRDefault="007C0DF5" w:rsidP="007316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</w:p>
        </w:tc>
      </w:tr>
      <w:tr w:rsidR="00731626" w:rsidRPr="00731626" w14:paraId="60FBAF1A" w14:textId="77777777" w:rsidTr="00364186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4DD9D" w14:textId="77777777" w:rsidR="007C0DF5" w:rsidRPr="00731626" w:rsidRDefault="00DA212A" w:rsidP="00731626">
            <w:pPr>
              <w:widowControl w:val="0"/>
              <w:suppressLineNumbers/>
              <w:suppressAutoHyphens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es-ES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 xml:space="preserve">Número de miembro de la </w:t>
            </w:r>
            <w:r w:rsidR="003D7163"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AIETS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76933E" w14:textId="77777777" w:rsidR="007C0DF5" w:rsidRPr="00731626" w:rsidRDefault="007C0DF5" w:rsidP="007316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</w:p>
        </w:tc>
      </w:tr>
      <w:tr w:rsidR="00731626" w:rsidRPr="00731626" w14:paraId="75CEEFBD" w14:textId="77777777" w:rsidTr="007C0DF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7962C5" w14:textId="77777777" w:rsidR="007C0DF5" w:rsidRPr="00731626" w:rsidRDefault="007C0DF5" w:rsidP="007316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ookman Old Style" w:eastAsia="SimSun" w:hAnsi="Bookman Old Style" w:cs="Lucida Sans"/>
                <w:kern w:val="1"/>
                <w:lang w:val="es-ES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  <w:t>Informa</w:t>
            </w:r>
            <w:proofErr w:type="spellStart"/>
            <w:r w:rsidR="00DA212A"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ción</w:t>
            </w:r>
            <w:proofErr w:type="spellEnd"/>
            <w:r w:rsidR="00DA212A"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 xml:space="preserve"> del primer proponente</w:t>
            </w:r>
          </w:p>
        </w:tc>
      </w:tr>
      <w:tr w:rsidR="00731626" w:rsidRPr="00731626" w14:paraId="1D57D059" w14:textId="77777777" w:rsidTr="00364186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00D23" w14:textId="77777777" w:rsidR="007C0DF5" w:rsidRPr="00731626" w:rsidRDefault="00DA212A" w:rsidP="00731626">
            <w:pPr>
              <w:widowControl w:val="0"/>
              <w:suppressLineNumbers/>
              <w:suppressAutoHyphens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Nombre completo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94CBB6" w14:textId="77777777" w:rsidR="007C0DF5" w:rsidRPr="00731626" w:rsidRDefault="007C0DF5" w:rsidP="007316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</w:p>
        </w:tc>
      </w:tr>
      <w:tr w:rsidR="00731626" w:rsidRPr="00731626" w14:paraId="4BE1E6D8" w14:textId="77777777" w:rsidTr="00364186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0A7E5" w14:textId="77777777" w:rsidR="007C0DF5" w:rsidRPr="00731626" w:rsidRDefault="00DA212A" w:rsidP="00731626">
            <w:pPr>
              <w:widowControl w:val="0"/>
              <w:suppressLineNumbers/>
              <w:suppressAutoHyphens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  <w:t>U</w:t>
            </w:r>
            <w:proofErr w:type="spellStart"/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niversidad</w:t>
            </w:r>
            <w:proofErr w:type="spellEnd"/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, departamento, puesto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95D38E" w14:textId="77777777" w:rsidR="007C0DF5" w:rsidRPr="00731626" w:rsidRDefault="007C0DF5" w:rsidP="007316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</w:p>
        </w:tc>
      </w:tr>
      <w:tr w:rsidR="00731626" w:rsidRPr="00731626" w14:paraId="3F09800D" w14:textId="77777777" w:rsidTr="00364186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1DAC4" w14:textId="77777777" w:rsidR="007C0DF5" w:rsidRPr="00731626" w:rsidRDefault="00DA212A" w:rsidP="00731626">
            <w:pPr>
              <w:widowControl w:val="0"/>
              <w:suppressLineNumbers/>
              <w:suppressAutoHyphens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es-ES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 xml:space="preserve">Dirección postal 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25311" w14:textId="77777777" w:rsidR="007C0DF5" w:rsidRPr="00731626" w:rsidRDefault="007C0DF5" w:rsidP="007316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</w:p>
        </w:tc>
      </w:tr>
      <w:tr w:rsidR="00731626" w:rsidRPr="00731626" w14:paraId="3741E99A" w14:textId="77777777" w:rsidTr="00364186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25A7F" w14:textId="77777777" w:rsidR="007C0DF5" w:rsidRPr="00731626" w:rsidRDefault="007C0DF5" w:rsidP="00731626">
            <w:pPr>
              <w:widowControl w:val="0"/>
              <w:suppressLineNumbers/>
              <w:suppressAutoHyphens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  <w:t xml:space="preserve">E-mail 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D6A9EF" w14:textId="77777777" w:rsidR="007C0DF5" w:rsidRPr="00731626" w:rsidRDefault="007C0DF5" w:rsidP="007316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</w:p>
        </w:tc>
      </w:tr>
      <w:tr w:rsidR="00731626" w:rsidRPr="00731626" w14:paraId="5C6332FD" w14:textId="77777777" w:rsidTr="00364186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B8020" w14:textId="77777777" w:rsidR="007C0DF5" w:rsidRPr="00731626" w:rsidRDefault="00E470CE" w:rsidP="00731626">
            <w:pPr>
              <w:widowControl w:val="0"/>
              <w:suppressLineNumbers/>
              <w:suppressAutoHyphens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es-ES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 xml:space="preserve">Número de miembro de la </w:t>
            </w:r>
            <w:r w:rsidR="003D7163"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AIETS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F3AE5" w14:textId="77777777" w:rsidR="007C0DF5" w:rsidRPr="00731626" w:rsidRDefault="007C0DF5" w:rsidP="007316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</w:p>
        </w:tc>
      </w:tr>
      <w:tr w:rsidR="00731626" w:rsidRPr="00731626" w14:paraId="1BEAF2CF" w14:textId="77777777" w:rsidTr="007C0DF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A7FEE8" w14:textId="77777777" w:rsidR="007C0DF5" w:rsidRPr="00731626" w:rsidRDefault="007C0DF5" w:rsidP="007316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Bookman Old Style" w:eastAsia="SimSun" w:hAnsi="Bookman Old Style" w:cs="Lucida Sans"/>
                <w:kern w:val="1"/>
                <w:lang w:val="ru-RU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  <w:t>Inform</w:t>
            </w:r>
            <w:proofErr w:type="spellStart"/>
            <w:r w:rsidR="00E470CE"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ación</w:t>
            </w:r>
            <w:proofErr w:type="spellEnd"/>
            <w:r w:rsidR="00E470CE"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 xml:space="preserve"> del segundo proponente</w:t>
            </w: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  <w:t xml:space="preserve"> </w:t>
            </w:r>
          </w:p>
        </w:tc>
      </w:tr>
      <w:tr w:rsidR="00731626" w:rsidRPr="00731626" w14:paraId="63F64FF2" w14:textId="77777777" w:rsidTr="00364186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1B197" w14:textId="77777777" w:rsidR="007C0DF5" w:rsidRPr="00731626" w:rsidRDefault="00E470CE" w:rsidP="00731626">
            <w:pPr>
              <w:widowControl w:val="0"/>
              <w:suppressLineNumbers/>
              <w:suppressAutoHyphens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Nombre completo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69EC8" w14:textId="77777777" w:rsidR="007C0DF5" w:rsidRPr="00731626" w:rsidRDefault="007C0DF5" w:rsidP="007316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</w:p>
        </w:tc>
      </w:tr>
      <w:tr w:rsidR="00731626" w:rsidRPr="00731626" w14:paraId="331A9DB3" w14:textId="77777777" w:rsidTr="00364186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5E954" w14:textId="77777777" w:rsidR="007C0DF5" w:rsidRPr="00731626" w:rsidRDefault="00E470CE" w:rsidP="00731626">
            <w:pPr>
              <w:widowControl w:val="0"/>
              <w:suppressLineNumbers/>
              <w:suppressAutoHyphens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  <w:t>U</w:t>
            </w:r>
            <w:proofErr w:type="spellStart"/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niversidad</w:t>
            </w:r>
            <w:proofErr w:type="spellEnd"/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, departamento, puesto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B5235F" w14:textId="77777777" w:rsidR="007C0DF5" w:rsidRPr="00731626" w:rsidRDefault="007C0DF5" w:rsidP="007316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</w:p>
        </w:tc>
      </w:tr>
      <w:tr w:rsidR="00731626" w:rsidRPr="00731626" w14:paraId="0DB84D67" w14:textId="77777777" w:rsidTr="00364186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0999F" w14:textId="77777777" w:rsidR="007C0DF5" w:rsidRPr="00731626" w:rsidRDefault="00E470CE" w:rsidP="00731626">
            <w:pPr>
              <w:widowControl w:val="0"/>
              <w:suppressLineNumbers/>
              <w:suppressAutoHyphens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Dirección postal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B22814" w14:textId="77777777" w:rsidR="007C0DF5" w:rsidRPr="00731626" w:rsidRDefault="007C0DF5" w:rsidP="007316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</w:p>
        </w:tc>
      </w:tr>
      <w:tr w:rsidR="00731626" w:rsidRPr="00731626" w14:paraId="107ED3F4" w14:textId="77777777" w:rsidTr="00364186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E1C7E" w14:textId="77777777" w:rsidR="007C0DF5" w:rsidRPr="00731626" w:rsidRDefault="007C0DF5" w:rsidP="00731626">
            <w:pPr>
              <w:widowControl w:val="0"/>
              <w:suppressLineNumbers/>
              <w:suppressAutoHyphens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  <w:t xml:space="preserve">E-mail 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7F0D4" w14:textId="77777777" w:rsidR="007C0DF5" w:rsidRPr="00731626" w:rsidRDefault="007C0DF5" w:rsidP="007316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</w:p>
        </w:tc>
      </w:tr>
      <w:tr w:rsidR="00731626" w:rsidRPr="00731626" w14:paraId="4B4F15B5" w14:textId="77777777" w:rsidTr="00364186">
        <w:tc>
          <w:tcPr>
            <w:tcW w:w="3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5F082" w14:textId="77777777" w:rsidR="007C0DF5" w:rsidRPr="00731626" w:rsidRDefault="00E470CE" w:rsidP="00731626">
            <w:pPr>
              <w:widowControl w:val="0"/>
              <w:suppressLineNumbers/>
              <w:suppressAutoHyphens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es-ES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 xml:space="preserve">Número de miembro de la </w:t>
            </w:r>
            <w:r w:rsidR="003D7163"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AIETS</w:t>
            </w:r>
          </w:p>
        </w:tc>
        <w:tc>
          <w:tcPr>
            <w:tcW w:w="65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38A642" w14:textId="77777777" w:rsidR="007C0DF5" w:rsidRPr="00731626" w:rsidRDefault="007C0DF5" w:rsidP="007316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Bookman Old Style" w:eastAsia="SimSun" w:hAnsi="Bookman Old Style" w:cs="Arial Narrow"/>
                <w:kern w:val="1"/>
                <w:lang w:val="ru-RU" w:eastAsia="hi-IN" w:bidi="hi-IN"/>
              </w:rPr>
            </w:pPr>
          </w:p>
        </w:tc>
      </w:tr>
      <w:tr w:rsidR="00731626" w:rsidRPr="00731626" w14:paraId="7749082D" w14:textId="77777777" w:rsidTr="00364186">
        <w:trPr>
          <w:trHeight w:val="1649"/>
        </w:trPr>
        <w:tc>
          <w:tcPr>
            <w:tcW w:w="96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009187" w14:textId="77777777" w:rsidR="007C0DF5" w:rsidRPr="00731626" w:rsidRDefault="00AA1657" w:rsidP="00731626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</w:pPr>
            <w:r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 xml:space="preserve">Las razones para nominar a una persona para servir en la Junta Directiva de la </w:t>
            </w:r>
            <w:r w:rsidR="003D7163" w:rsidRPr="00731626">
              <w:rPr>
                <w:rFonts w:ascii="Bookman Old Style" w:eastAsia="SimSun" w:hAnsi="Bookman Old Style" w:cs="Arial Narrow"/>
                <w:b/>
                <w:bCs/>
                <w:kern w:val="1"/>
                <w:lang w:val="es-ES" w:eastAsia="hi-IN" w:bidi="hi-IN"/>
              </w:rPr>
              <w:t>AIETS</w:t>
            </w:r>
          </w:p>
          <w:p w14:paraId="14DBBA8B" w14:textId="77777777" w:rsidR="007C0DF5" w:rsidRPr="00731626" w:rsidRDefault="007C0DF5" w:rsidP="00731626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</w:pPr>
          </w:p>
          <w:p w14:paraId="4C901972" w14:textId="77777777" w:rsidR="007C0DF5" w:rsidRPr="00731626" w:rsidRDefault="007C0DF5" w:rsidP="00731626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</w:pPr>
          </w:p>
          <w:p w14:paraId="4F2D1809" w14:textId="77777777" w:rsidR="007C0DF5" w:rsidRPr="00731626" w:rsidRDefault="007C0DF5" w:rsidP="00731626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</w:pPr>
          </w:p>
          <w:p w14:paraId="0FFFE125" w14:textId="77777777" w:rsidR="007C0DF5" w:rsidRPr="00731626" w:rsidRDefault="007C0DF5" w:rsidP="00731626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</w:pPr>
          </w:p>
          <w:p w14:paraId="666D140B" w14:textId="77777777" w:rsidR="007C0DF5" w:rsidRPr="00731626" w:rsidRDefault="007C0DF5" w:rsidP="00731626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</w:pPr>
          </w:p>
          <w:p w14:paraId="01A6CE67" w14:textId="77777777" w:rsidR="007C0DF5" w:rsidRPr="00731626" w:rsidRDefault="007C0DF5" w:rsidP="00731626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Arial Narrow"/>
                <w:b/>
                <w:bCs/>
                <w:kern w:val="1"/>
                <w:lang w:val="ru-RU" w:eastAsia="hi-IN" w:bidi="hi-IN"/>
              </w:rPr>
            </w:pPr>
          </w:p>
        </w:tc>
      </w:tr>
    </w:tbl>
    <w:p w14:paraId="47CBA07B" w14:textId="77777777" w:rsidR="007C0DF5" w:rsidRPr="00731626" w:rsidRDefault="007C0DF5" w:rsidP="00731626">
      <w:pPr>
        <w:widowControl w:val="0"/>
        <w:suppressAutoHyphens/>
        <w:spacing w:after="0" w:line="100" w:lineRule="atLeast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ru-RU" w:eastAsia="hi-IN" w:bidi="hi-IN"/>
        </w:rPr>
      </w:pPr>
    </w:p>
    <w:p w14:paraId="69D876E8" w14:textId="77777777" w:rsidR="007C0DF5" w:rsidRPr="00731626" w:rsidRDefault="00AA1657" w:rsidP="00731626">
      <w:pPr>
        <w:widowControl w:val="0"/>
        <w:suppressAutoHyphens/>
        <w:spacing w:after="0" w:line="100" w:lineRule="atLeast"/>
        <w:rPr>
          <w:rFonts w:ascii="Bookman Old Style" w:eastAsia="SimSun" w:hAnsi="Bookman Old Style" w:cs="Arial Narrow"/>
          <w:kern w:val="1"/>
          <w:sz w:val="24"/>
          <w:szCs w:val="24"/>
          <w:lang w:val="es-ES" w:eastAsia="hi-IN" w:bidi="hi-IN"/>
        </w:rPr>
      </w:pPr>
      <w:r w:rsidRPr="00731626"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  <w:t>Primer Proponente</w:t>
      </w:r>
    </w:p>
    <w:p w14:paraId="30569586" w14:textId="77777777" w:rsidR="007C0DF5" w:rsidRPr="00731626" w:rsidRDefault="00AA1657" w:rsidP="00731626">
      <w:pPr>
        <w:widowControl w:val="0"/>
        <w:suppressAutoHyphens/>
        <w:spacing w:after="0" w:line="100" w:lineRule="atLeast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ru-RU" w:eastAsia="hi-IN" w:bidi="hi-IN"/>
        </w:rPr>
      </w:pPr>
      <w:r w:rsidRPr="00731626">
        <w:rPr>
          <w:rFonts w:ascii="Bookman Old Style" w:eastAsia="SimSun" w:hAnsi="Bookman Old Style" w:cs="Arial Narrow"/>
          <w:kern w:val="1"/>
          <w:sz w:val="24"/>
          <w:szCs w:val="24"/>
          <w:lang w:val="es-ES" w:eastAsia="hi-IN" w:bidi="hi-IN"/>
        </w:rPr>
        <w:t>Firma</w:t>
      </w:r>
      <w:r w:rsidR="007C0DF5" w:rsidRPr="00731626">
        <w:rPr>
          <w:rFonts w:ascii="Bookman Old Style" w:eastAsia="SimSun" w:hAnsi="Bookman Old Style" w:cs="Arial Narrow"/>
          <w:kern w:val="1"/>
          <w:sz w:val="24"/>
          <w:szCs w:val="24"/>
          <w:lang w:val="ru-RU" w:eastAsia="hi-IN" w:bidi="hi-IN"/>
        </w:rPr>
        <w:t xml:space="preserve">_____________________  </w:t>
      </w:r>
      <w:r w:rsidRPr="00731626">
        <w:rPr>
          <w:rFonts w:ascii="Bookman Old Style" w:eastAsia="SimSun" w:hAnsi="Bookman Old Style" w:cs="Arial Narrow"/>
          <w:kern w:val="1"/>
          <w:sz w:val="24"/>
          <w:szCs w:val="24"/>
          <w:lang w:val="es-ES" w:eastAsia="hi-IN" w:bidi="hi-IN"/>
        </w:rPr>
        <w:t>Fecha</w:t>
      </w:r>
      <w:r w:rsidR="007C0DF5" w:rsidRPr="00731626">
        <w:rPr>
          <w:rFonts w:ascii="Bookman Old Style" w:eastAsia="SimSun" w:hAnsi="Bookman Old Style" w:cs="Arial Narrow"/>
          <w:kern w:val="1"/>
          <w:sz w:val="24"/>
          <w:szCs w:val="24"/>
          <w:lang w:val="ru-RU" w:eastAsia="hi-IN" w:bidi="hi-IN"/>
        </w:rPr>
        <w:t>__________________</w:t>
      </w:r>
    </w:p>
    <w:p w14:paraId="04B2F719" w14:textId="77777777" w:rsidR="007C0DF5" w:rsidRPr="00731626" w:rsidRDefault="007C0DF5" w:rsidP="00731626">
      <w:pPr>
        <w:widowControl w:val="0"/>
        <w:suppressAutoHyphens/>
        <w:spacing w:after="0" w:line="100" w:lineRule="atLeast"/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ru-RU" w:eastAsia="hi-IN" w:bidi="hi-IN"/>
        </w:rPr>
      </w:pPr>
    </w:p>
    <w:p w14:paraId="60BE1D26" w14:textId="77777777" w:rsidR="007C0DF5" w:rsidRPr="00731626" w:rsidRDefault="007C0DF5" w:rsidP="00731626">
      <w:pPr>
        <w:widowControl w:val="0"/>
        <w:suppressAutoHyphens/>
        <w:spacing w:after="0" w:line="100" w:lineRule="atLeast"/>
        <w:rPr>
          <w:rFonts w:ascii="Bookman Old Style" w:eastAsia="SimSun" w:hAnsi="Bookman Old Style" w:cs="Arial Narrow"/>
          <w:kern w:val="1"/>
          <w:sz w:val="24"/>
          <w:szCs w:val="24"/>
          <w:lang w:val="es-ES" w:eastAsia="hi-IN" w:bidi="hi-IN"/>
        </w:rPr>
      </w:pPr>
      <w:r w:rsidRPr="00731626"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ru-RU" w:eastAsia="hi-IN" w:bidi="hi-IN"/>
        </w:rPr>
        <w:t>Se</w:t>
      </w:r>
      <w:r w:rsidR="00AA1657" w:rsidRPr="00731626">
        <w:rPr>
          <w:rFonts w:ascii="Bookman Old Style" w:eastAsia="SimSun" w:hAnsi="Bookman Old Style" w:cs="Arial Narrow"/>
          <w:b/>
          <w:bCs/>
          <w:kern w:val="1"/>
          <w:sz w:val="24"/>
          <w:szCs w:val="24"/>
          <w:lang w:val="es-ES" w:eastAsia="hi-IN" w:bidi="hi-IN"/>
        </w:rPr>
        <w:t>gundo Proponente</w:t>
      </w:r>
    </w:p>
    <w:p w14:paraId="787114F1" w14:textId="77777777" w:rsidR="007C0DF5" w:rsidRPr="00731626" w:rsidRDefault="00AA1657" w:rsidP="00731626">
      <w:pPr>
        <w:widowControl w:val="0"/>
        <w:suppressAutoHyphens/>
        <w:spacing w:after="0" w:line="100" w:lineRule="atLeast"/>
        <w:rPr>
          <w:rFonts w:ascii="Bookman Old Style" w:eastAsia="SimSun" w:hAnsi="Bookman Old Style" w:cs="Lucida Sans"/>
          <w:kern w:val="1"/>
          <w:sz w:val="24"/>
          <w:szCs w:val="24"/>
          <w:lang w:val="ru-RU" w:eastAsia="hi-IN" w:bidi="hi-IN"/>
        </w:rPr>
      </w:pPr>
      <w:r w:rsidRPr="00731626">
        <w:rPr>
          <w:rFonts w:ascii="Bookman Old Style" w:eastAsia="SimSun" w:hAnsi="Bookman Old Style" w:cs="Arial Narrow"/>
          <w:kern w:val="1"/>
          <w:sz w:val="24"/>
          <w:szCs w:val="24"/>
          <w:lang w:val="es-ES" w:eastAsia="hi-IN" w:bidi="hi-IN"/>
        </w:rPr>
        <w:lastRenderedPageBreak/>
        <w:t>Firma</w:t>
      </w:r>
      <w:r w:rsidR="007C0DF5" w:rsidRPr="00731626">
        <w:rPr>
          <w:rFonts w:ascii="Bookman Old Style" w:eastAsia="SimSun" w:hAnsi="Bookman Old Style" w:cs="Arial Narrow"/>
          <w:kern w:val="1"/>
          <w:sz w:val="24"/>
          <w:szCs w:val="24"/>
          <w:lang w:val="ru-RU" w:eastAsia="hi-IN" w:bidi="hi-IN"/>
        </w:rPr>
        <w:t xml:space="preserve"> ___________________  </w:t>
      </w:r>
      <w:r w:rsidRPr="00731626">
        <w:rPr>
          <w:rFonts w:ascii="Bookman Old Style" w:eastAsia="SimSun" w:hAnsi="Bookman Old Style" w:cs="Arial Narrow"/>
          <w:kern w:val="1"/>
          <w:sz w:val="24"/>
          <w:szCs w:val="24"/>
          <w:lang w:val="es-ES" w:eastAsia="hi-IN" w:bidi="hi-IN"/>
        </w:rPr>
        <w:t xml:space="preserve">  Fecha</w:t>
      </w:r>
      <w:r w:rsidR="007C0DF5" w:rsidRPr="00731626">
        <w:rPr>
          <w:rFonts w:ascii="Bookman Old Style" w:eastAsia="SimSun" w:hAnsi="Bookman Old Style" w:cs="Arial Narrow"/>
          <w:kern w:val="1"/>
          <w:sz w:val="24"/>
          <w:szCs w:val="24"/>
          <w:lang w:val="ru-RU" w:eastAsia="hi-IN" w:bidi="hi-IN"/>
        </w:rPr>
        <w:t>____________________</w:t>
      </w:r>
    </w:p>
    <w:p w14:paraId="253D4F19" w14:textId="77777777" w:rsidR="00DC4CA2" w:rsidRPr="00731626" w:rsidRDefault="00DC4CA2" w:rsidP="00731626">
      <w:pPr>
        <w:widowControl w:val="0"/>
        <w:suppressAutoHyphens/>
        <w:spacing w:after="0" w:line="100" w:lineRule="atLeast"/>
        <w:rPr>
          <w:rFonts w:ascii="Bookman Old Style" w:eastAsia="SimSun" w:hAnsi="Bookman Old Style" w:cs="Lucida Sans"/>
          <w:kern w:val="1"/>
          <w:sz w:val="24"/>
          <w:szCs w:val="24"/>
          <w:lang w:val="ru-RU" w:eastAsia="hi-IN" w:bidi="hi-IN"/>
        </w:rPr>
      </w:pPr>
    </w:p>
    <w:p w14:paraId="3C103B23" w14:textId="77777777" w:rsidR="00A45531" w:rsidRPr="00731626" w:rsidRDefault="007C0DF5" w:rsidP="00731626">
      <w:pPr>
        <w:widowControl w:val="0"/>
        <w:suppressAutoHyphens/>
        <w:spacing w:after="0" w:line="100" w:lineRule="atLeast"/>
        <w:rPr>
          <w:rFonts w:ascii="Bookman Old Style" w:hAnsi="Bookman Old Style"/>
          <w:sz w:val="24"/>
          <w:szCs w:val="24"/>
          <w:lang w:val="es-ES"/>
        </w:rPr>
      </w:pPr>
      <w:r w:rsidRPr="00731626">
        <w:rPr>
          <w:rFonts w:ascii="Bookman Old Style" w:eastAsia="SimSun" w:hAnsi="Bookman Old Style" w:cs="Arial Narrow"/>
          <w:b/>
          <w:bCs/>
          <w:i/>
          <w:iCs/>
          <w:kern w:val="1"/>
          <w:u w:val="single"/>
          <w:lang w:val="ru-RU" w:eastAsia="hi-IN" w:bidi="hi-IN"/>
        </w:rPr>
        <w:t>Not</w:t>
      </w:r>
      <w:r w:rsidR="00AA1657" w:rsidRPr="00731626">
        <w:rPr>
          <w:rFonts w:ascii="Bookman Old Style" w:eastAsia="SimSun" w:hAnsi="Bookman Old Style" w:cs="Arial Narrow"/>
          <w:b/>
          <w:bCs/>
          <w:i/>
          <w:iCs/>
          <w:kern w:val="1"/>
          <w:u w:val="single"/>
          <w:lang w:val="es-ES" w:eastAsia="hi-IN" w:bidi="hi-IN"/>
        </w:rPr>
        <w:t>a</w:t>
      </w:r>
      <w:r w:rsidRPr="00731626">
        <w:rPr>
          <w:rFonts w:ascii="Bookman Old Style" w:eastAsia="SimSun" w:hAnsi="Bookman Old Style" w:cs="Arial Narrow"/>
          <w:b/>
          <w:bCs/>
          <w:i/>
          <w:iCs/>
          <w:kern w:val="1"/>
          <w:u w:val="single"/>
          <w:lang w:val="ru-RU" w:eastAsia="hi-IN" w:bidi="hi-IN"/>
        </w:rPr>
        <w:t>:</w:t>
      </w:r>
      <w:r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Este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formulario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debe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ser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enviado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por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el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primer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proponent</w:t>
      </w:r>
      <w:r w:rsidR="00F4053E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e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al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055E5E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Comit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é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de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Nominaciones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de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la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3D7163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AIETS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junto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con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todos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los</w:t>
      </w:r>
      <w:r w:rsidR="00F4053E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F4053E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dem</w:t>
      </w:r>
      <w:r w:rsidR="00F4053E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>á</w:t>
      </w:r>
      <w:r w:rsidR="00F4053E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s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requisit</w:t>
      </w:r>
      <w:r w:rsidR="00F4053E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o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s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055E5E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especificados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en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la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convocat</w:t>
      </w:r>
      <w:r w:rsidR="00F4053E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oria</w:t>
      </w:r>
      <w:r w:rsidR="00AA1657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F4053E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de</w:t>
      </w:r>
      <w:r w:rsidR="00F4053E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ru-RU" w:eastAsia="hi-IN" w:bidi="hi-IN"/>
        </w:rPr>
        <w:t xml:space="preserve"> </w:t>
      </w:r>
      <w:r w:rsidR="00F4053E" w:rsidRPr="00731626">
        <w:rPr>
          <w:rFonts w:ascii="Bookman Old Style" w:eastAsia="SimSun" w:hAnsi="Bookman Old Style" w:cs="Arial Narrow"/>
          <w:b/>
          <w:i/>
          <w:iCs/>
          <w:kern w:val="1"/>
          <w:u w:val="single"/>
          <w:lang w:val="es-ES" w:eastAsia="hi-IN" w:bidi="hi-IN"/>
        </w:rPr>
        <w:t>candidaturas.</w:t>
      </w:r>
    </w:p>
    <w:sectPr w:rsidR="00A45531" w:rsidRPr="0073162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53730" w14:textId="77777777" w:rsidR="00572A6E" w:rsidRDefault="00572A6E" w:rsidP="00BD68C3">
      <w:pPr>
        <w:spacing w:after="0" w:line="240" w:lineRule="auto"/>
      </w:pPr>
      <w:r>
        <w:separator/>
      </w:r>
    </w:p>
  </w:endnote>
  <w:endnote w:type="continuationSeparator" w:id="0">
    <w:p w14:paraId="391C90C9" w14:textId="77777777" w:rsidR="00572A6E" w:rsidRDefault="00572A6E" w:rsidP="00BD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203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5C3FE" w14:textId="77777777" w:rsidR="00BD68C3" w:rsidRDefault="00BD68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6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9CAB89" w14:textId="77777777" w:rsidR="00BD68C3" w:rsidRDefault="00BD6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9F024" w14:textId="77777777" w:rsidR="00572A6E" w:rsidRDefault="00572A6E" w:rsidP="00BD68C3">
      <w:pPr>
        <w:spacing w:after="0" w:line="240" w:lineRule="auto"/>
      </w:pPr>
      <w:r>
        <w:separator/>
      </w:r>
    </w:p>
  </w:footnote>
  <w:footnote w:type="continuationSeparator" w:id="0">
    <w:p w14:paraId="51EAFBD4" w14:textId="77777777" w:rsidR="00572A6E" w:rsidRDefault="00572A6E" w:rsidP="00BD6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6pt;height:12.6pt" o:bullet="t">
        <v:imagedata r:id="rId1" o:title="msoEA03"/>
      </v:shape>
    </w:pict>
  </w:numPicBullet>
  <w:abstractNum w:abstractNumId="0" w15:restartNumberingAfterBreak="0">
    <w:nsid w:val="027B5B68"/>
    <w:multiLevelType w:val="hybridMultilevel"/>
    <w:tmpl w:val="E84EA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60AE"/>
    <w:multiLevelType w:val="hybridMultilevel"/>
    <w:tmpl w:val="B1A829AE"/>
    <w:lvl w:ilvl="0" w:tplc="636A717A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70C0"/>
    <w:multiLevelType w:val="hybridMultilevel"/>
    <w:tmpl w:val="8FB6C74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52C7A"/>
    <w:multiLevelType w:val="hybridMultilevel"/>
    <w:tmpl w:val="2360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92E63"/>
    <w:multiLevelType w:val="hybridMultilevel"/>
    <w:tmpl w:val="76145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E3377"/>
    <w:multiLevelType w:val="hybridMultilevel"/>
    <w:tmpl w:val="2F4A784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72108"/>
    <w:multiLevelType w:val="hybridMultilevel"/>
    <w:tmpl w:val="F596FE16"/>
    <w:lvl w:ilvl="0" w:tplc="9096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437CB"/>
    <w:multiLevelType w:val="hybridMultilevel"/>
    <w:tmpl w:val="5F709E76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CB22FF9"/>
    <w:multiLevelType w:val="hybridMultilevel"/>
    <w:tmpl w:val="3EA6B800"/>
    <w:lvl w:ilvl="0" w:tplc="90965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656F5"/>
    <w:multiLevelType w:val="hybridMultilevel"/>
    <w:tmpl w:val="54107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1C"/>
    <w:rsid w:val="00007963"/>
    <w:rsid w:val="00055E5E"/>
    <w:rsid w:val="000631C6"/>
    <w:rsid w:val="00113941"/>
    <w:rsid w:val="001321BF"/>
    <w:rsid w:val="00160276"/>
    <w:rsid w:val="001A1EBA"/>
    <w:rsid w:val="001E00AB"/>
    <w:rsid w:val="00227BC6"/>
    <w:rsid w:val="00236056"/>
    <w:rsid w:val="002D7F6B"/>
    <w:rsid w:val="0030242C"/>
    <w:rsid w:val="00313FE3"/>
    <w:rsid w:val="00344AC8"/>
    <w:rsid w:val="00364186"/>
    <w:rsid w:val="00381111"/>
    <w:rsid w:val="003C03A4"/>
    <w:rsid w:val="003D7163"/>
    <w:rsid w:val="003F5B77"/>
    <w:rsid w:val="00461F7C"/>
    <w:rsid w:val="00493B7B"/>
    <w:rsid w:val="004C58FF"/>
    <w:rsid w:val="00547693"/>
    <w:rsid w:val="005700DE"/>
    <w:rsid w:val="00572A6E"/>
    <w:rsid w:val="00684BF9"/>
    <w:rsid w:val="006A6388"/>
    <w:rsid w:val="006B6643"/>
    <w:rsid w:val="006D30B3"/>
    <w:rsid w:val="007216D6"/>
    <w:rsid w:val="00730FBA"/>
    <w:rsid w:val="00731626"/>
    <w:rsid w:val="007326D4"/>
    <w:rsid w:val="00765A68"/>
    <w:rsid w:val="00785B4E"/>
    <w:rsid w:val="007C0DF5"/>
    <w:rsid w:val="007D12EF"/>
    <w:rsid w:val="007E087D"/>
    <w:rsid w:val="008873FB"/>
    <w:rsid w:val="00893FCC"/>
    <w:rsid w:val="00897370"/>
    <w:rsid w:val="008B02CD"/>
    <w:rsid w:val="008C086E"/>
    <w:rsid w:val="00913D46"/>
    <w:rsid w:val="0092065E"/>
    <w:rsid w:val="00922369"/>
    <w:rsid w:val="00932077"/>
    <w:rsid w:val="00946D5F"/>
    <w:rsid w:val="0097559A"/>
    <w:rsid w:val="00980BEA"/>
    <w:rsid w:val="009D1838"/>
    <w:rsid w:val="00A06FDB"/>
    <w:rsid w:val="00A5331C"/>
    <w:rsid w:val="00A90322"/>
    <w:rsid w:val="00AA1657"/>
    <w:rsid w:val="00AC2C87"/>
    <w:rsid w:val="00B708BC"/>
    <w:rsid w:val="00B733E5"/>
    <w:rsid w:val="00B82CE3"/>
    <w:rsid w:val="00BA5D8F"/>
    <w:rsid w:val="00BD68C3"/>
    <w:rsid w:val="00BF2600"/>
    <w:rsid w:val="00C12986"/>
    <w:rsid w:val="00C51A16"/>
    <w:rsid w:val="00CB762C"/>
    <w:rsid w:val="00CE5112"/>
    <w:rsid w:val="00D161EB"/>
    <w:rsid w:val="00D209B6"/>
    <w:rsid w:val="00D40C9F"/>
    <w:rsid w:val="00DA212A"/>
    <w:rsid w:val="00DB7124"/>
    <w:rsid w:val="00DC4CA2"/>
    <w:rsid w:val="00DF5D20"/>
    <w:rsid w:val="00E275F2"/>
    <w:rsid w:val="00E470CE"/>
    <w:rsid w:val="00E53E06"/>
    <w:rsid w:val="00E77F8F"/>
    <w:rsid w:val="00EC3A3E"/>
    <w:rsid w:val="00ED0158"/>
    <w:rsid w:val="00EF24F4"/>
    <w:rsid w:val="00F4053E"/>
    <w:rsid w:val="00F4212E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581B"/>
  <w15:docId w15:val="{A1D7B9BD-4FAE-40E8-8255-DCB55D6D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1C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3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33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31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styleId="Hyperlink">
    <w:name w:val="Hyperlink"/>
    <w:basedOn w:val="DefaultParagraphFont"/>
    <w:uiPriority w:val="99"/>
    <w:unhideWhenUsed/>
    <w:rsid w:val="00A533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A533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7F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3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1C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1C6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1C6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6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8C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6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8C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est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Janestic</dc:creator>
  <cp:lastModifiedBy>Rashmi Pandey</cp:lastModifiedBy>
  <cp:revision>2</cp:revision>
  <cp:lastPrinted>2019-02-04T06:38:00Z</cp:lastPrinted>
  <dcterms:created xsi:type="dcterms:W3CDTF">2019-06-17T08:57:00Z</dcterms:created>
  <dcterms:modified xsi:type="dcterms:W3CDTF">2019-06-17T08:57:00Z</dcterms:modified>
</cp:coreProperties>
</file>